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АДМИНИСТРАЦИЯ</w:t>
      </w:r>
    </w:p>
    <w:p w:rsidR="00D50C3D" w:rsidRPr="00D50C3D" w:rsidRDefault="00AF40CA" w:rsidP="00D50C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БАТУРИН</w:t>
      </w:r>
      <w:r w:rsidR="00FD3C01">
        <w:rPr>
          <w:rFonts w:ascii="Times New Roman" w:eastAsia="Times New Roman" w:hAnsi="Times New Roman" w:cs="Times New Roman"/>
          <w:b/>
          <w:sz w:val="24"/>
          <w:szCs w:val="24"/>
          <w:lang w:eastAsia="ru-RU"/>
        </w:rPr>
        <w:t>СКОГО</w:t>
      </w:r>
      <w:r w:rsidR="00D50C3D" w:rsidRPr="00D50C3D">
        <w:rPr>
          <w:rFonts w:ascii="Times New Roman" w:eastAsia="Times New Roman" w:hAnsi="Times New Roman" w:cs="Times New Roman"/>
          <w:b/>
          <w:sz w:val="24"/>
          <w:szCs w:val="24"/>
          <w:lang w:eastAsia="ru-RU"/>
        </w:rPr>
        <w:t xml:space="preserve"> СЕЛЬСКОГО ПОСЕЛЕНИЯ</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747123" w:rsidRDefault="00D50C3D" w:rsidP="00747123">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b/>
          <w:sz w:val="24"/>
          <w:szCs w:val="24"/>
          <w:lang w:eastAsia="ru-RU"/>
        </w:rPr>
        <w:t>ПОСТАНОВЛЕНИЕ</w:t>
      </w:r>
      <w:r w:rsidR="00747123" w:rsidRPr="00747123">
        <w:rPr>
          <w:rFonts w:ascii="Times New Roman" w:eastAsia="Times New Roman" w:hAnsi="Times New Roman" w:cs="Times New Roman"/>
          <w:sz w:val="24"/>
          <w:szCs w:val="24"/>
          <w:lang w:eastAsia="ru-RU"/>
        </w:rPr>
        <w:t xml:space="preserve"> </w:t>
      </w: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spacing w:after="0" w:line="240" w:lineRule="auto"/>
        <w:jc w:val="center"/>
        <w:rPr>
          <w:rFonts w:ascii="Times New Roman" w:eastAsia="Times New Roman" w:hAnsi="Times New Roman" w:cs="Times New Roman"/>
          <w:b/>
          <w:sz w:val="24"/>
          <w:szCs w:val="24"/>
          <w:lang w:eastAsia="ru-RU"/>
        </w:rPr>
      </w:pPr>
    </w:p>
    <w:p w:rsidR="00D50C3D" w:rsidRPr="00D50C3D" w:rsidRDefault="00AF40CA" w:rsidP="004D62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r w:rsidR="00865169">
        <w:rPr>
          <w:rFonts w:ascii="Times New Roman" w:eastAsia="Times New Roman" w:hAnsi="Times New Roman" w:cs="Times New Roman"/>
          <w:sz w:val="24"/>
          <w:szCs w:val="24"/>
          <w:lang w:eastAsia="ru-RU"/>
        </w:rPr>
        <w:t>.2021</w:t>
      </w:r>
      <w:r w:rsidR="00D50C3D" w:rsidRPr="00D50C3D">
        <w:rPr>
          <w:rFonts w:ascii="Times New Roman" w:eastAsia="Times New Roman" w:hAnsi="Times New Roman" w:cs="Times New Roman"/>
          <w:sz w:val="24"/>
          <w:szCs w:val="24"/>
          <w:lang w:eastAsia="ru-RU"/>
        </w:rPr>
        <w:t xml:space="preserve">                                                    </w:t>
      </w:r>
      <w:r w:rsidR="004D6280">
        <w:rPr>
          <w:rFonts w:ascii="Times New Roman" w:eastAsia="Times New Roman" w:hAnsi="Times New Roman" w:cs="Times New Roman"/>
          <w:sz w:val="24"/>
          <w:szCs w:val="24"/>
          <w:lang w:eastAsia="ru-RU"/>
        </w:rPr>
        <w:t xml:space="preserve">         </w:t>
      </w:r>
      <w:r w:rsidR="00D50C3D"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Проект</w:t>
      </w:r>
    </w:p>
    <w:p w:rsidR="00D50C3D" w:rsidRPr="00D50C3D" w:rsidRDefault="00D50C3D" w:rsidP="00D50C3D">
      <w:pPr>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с. </w:t>
      </w:r>
      <w:r w:rsidR="00AF40CA">
        <w:rPr>
          <w:rFonts w:ascii="Times New Roman" w:eastAsia="Times New Roman" w:hAnsi="Times New Roman" w:cs="Times New Roman"/>
          <w:sz w:val="24"/>
          <w:szCs w:val="24"/>
          <w:lang w:eastAsia="ru-RU"/>
        </w:rPr>
        <w:t>Батурино</w:t>
      </w:r>
    </w:p>
    <w:p w:rsidR="00D50C3D" w:rsidRPr="00D50C3D" w:rsidRDefault="00D50C3D" w:rsidP="00D50C3D">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9747"/>
      </w:tblGrid>
      <w:tr w:rsidR="00D50C3D" w:rsidRPr="00D50C3D" w:rsidTr="00D50C3D">
        <w:tc>
          <w:tcPr>
            <w:tcW w:w="9747" w:type="dxa"/>
          </w:tcPr>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а</w:t>
            </w:r>
            <w:r w:rsidRPr="00D50C3D">
              <w:rPr>
                <w:rFonts w:ascii="Times New Roman" w:eastAsia="Times New Roman" w:hAnsi="Times New Roman" w:cs="Times New Roman"/>
                <w:sz w:val="24"/>
                <w:szCs w:val="24"/>
                <w:lang w:eastAsia="ru-RU"/>
              </w:rPr>
              <w:t xml:space="preserve">дминистративного регламента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w:t>
            </w:r>
            <w:r w:rsidRPr="00D50C3D">
              <w:rPr>
                <w:rFonts w:ascii="Times New Roman" w:eastAsia="Times New Roman" w:hAnsi="Times New Roman" w:cs="Times New Roman"/>
                <w:iCs/>
                <w:color w:val="000000"/>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25351E">
              <w:rPr>
                <w:rFonts w:ascii="Times New Roman" w:eastAsia="Times New Roman" w:hAnsi="Times New Roman" w:cs="Times New Roman"/>
                <w:iCs/>
                <w:color w:val="000000"/>
                <w:sz w:val="24"/>
                <w:szCs w:val="24"/>
                <w:lang w:eastAsia="ru-RU"/>
              </w:rPr>
              <w:t>Батурин</w:t>
            </w:r>
            <w:r w:rsidR="00FD3C01">
              <w:rPr>
                <w:rFonts w:ascii="Times New Roman" w:eastAsia="Times New Roman" w:hAnsi="Times New Roman" w:cs="Times New Roman"/>
                <w:iCs/>
                <w:color w:val="000000"/>
                <w:sz w:val="24"/>
                <w:szCs w:val="24"/>
                <w:lang w:eastAsia="ru-RU"/>
              </w:rPr>
              <w:t>ского</w:t>
            </w:r>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w:t>
            </w:r>
          </w:p>
          <w:p w:rsidR="00D50C3D" w:rsidRPr="00D50C3D" w:rsidRDefault="00D50C3D" w:rsidP="00D50C3D">
            <w:pPr>
              <w:autoSpaceDE w:val="0"/>
              <w:autoSpaceDN w:val="0"/>
              <w:spacing w:after="0" w:line="240" w:lineRule="exact"/>
              <w:jc w:val="both"/>
              <w:rPr>
                <w:rFonts w:ascii="Times New Roman" w:eastAsia="Times New Roman" w:hAnsi="Times New Roman" w:cs="Times New Roman"/>
                <w:sz w:val="24"/>
                <w:szCs w:val="24"/>
                <w:lang w:eastAsia="ru-RU"/>
              </w:rPr>
            </w:pPr>
          </w:p>
        </w:tc>
      </w:tr>
    </w:tbl>
    <w:p w:rsidR="00D50C3D" w:rsidRPr="00D50C3D" w:rsidRDefault="00D50C3D" w:rsidP="00D50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50C3D">
        <w:rPr>
          <w:rFonts w:ascii="Times New Roman" w:eastAsia="Times New Roman" w:hAnsi="Times New Roman" w:cs="Times New Roman"/>
          <w:sz w:val="24"/>
          <w:szCs w:val="24"/>
          <w:lang w:eastAsia="ru-RU"/>
        </w:rPr>
        <w:t xml:space="preserve">В соответствии с </w:t>
      </w:r>
      <w:r w:rsidRPr="00D50C3D">
        <w:rPr>
          <w:rFonts w:ascii="Times New Roman" w:eastAsia="Times New Roman" w:hAnsi="Times New Roman" w:cs="Times New Roman"/>
          <w:color w:val="000000"/>
          <w:sz w:val="24"/>
          <w:szCs w:val="24"/>
          <w:lang w:eastAsia="ru-RU"/>
        </w:rPr>
        <w:t>Налоговым кодексом Российской Федерации,</w:t>
      </w:r>
      <w:r w:rsidRPr="00D50C3D">
        <w:rPr>
          <w:rFonts w:ascii="Times New Roman" w:eastAsia="Times New Roman" w:hAnsi="Times New Roman" w:cs="Times New Roman"/>
          <w:bCs/>
          <w:sz w:val="24"/>
          <w:szCs w:val="24"/>
          <w:lang w:eastAsia="ru-RU"/>
        </w:rPr>
        <w:t xml:space="preserve"> Федеральным законом от 27</w:t>
      </w:r>
      <w:r>
        <w:rPr>
          <w:rFonts w:ascii="Times New Roman" w:eastAsia="Times New Roman" w:hAnsi="Times New Roman" w:cs="Times New Roman"/>
          <w:bCs/>
          <w:sz w:val="24"/>
          <w:szCs w:val="24"/>
          <w:lang w:eastAsia="ru-RU"/>
        </w:rPr>
        <w:t xml:space="preserve"> июля </w:t>
      </w:r>
      <w:r w:rsidRPr="00D50C3D">
        <w:rPr>
          <w:rFonts w:ascii="Times New Roman" w:eastAsia="Times New Roman" w:hAnsi="Times New Roman" w:cs="Times New Roman"/>
          <w:bCs/>
          <w:sz w:val="24"/>
          <w:szCs w:val="24"/>
          <w:lang w:eastAsia="ru-RU"/>
        </w:rPr>
        <w:t>2010</w:t>
      </w:r>
      <w:r>
        <w:rPr>
          <w:rFonts w:ascii="Times New Roman" w:eastAsia="Times New Roman" w:hAnsi="Times New Roman" w:cs="Times New Roman"/>
          <w:bCs/>
          <w:sz w:val="24"/>
          <w:szCs w:val="24"/>
          <w:lang w:eastAsia="ru-RU"/>
        </w:rPr>
        <w:t xml:space="preserve"> года</w:t>
      </w:r>
      <w:r w:rsidRPr="00D50C3D">
        <w:rPr>
          <w:rFonts w:ascii="Times New Roman" w:eastAsia="Times New Roman" w:hAnsi="Times New Roman" w:cs="Times New Roman"/>
          <w:bCs/>
          <w:sz w:val="24"/>
          <w:szCs w:val="24"/>
          <w:lang w:eastAsia="ru-RU"/>
        </w:rPr>
        <w:t xml:space="preserve"> № 210-ФЗ «Об организации предоставления государственных и муниципальных услуг», Уставом </w:t>
      </w:r>
      <w:r w:rsidR="00861C6C">
        <w:rPr>
          <w:rFonts w:ascii="Times New Roman" w:eastAsia="Times New Roman" w:hAnsi="Times New Roman" w:cs="Times New Roman"/>
          <w:bCs/>
          <w:sz w:val="24"/>
          <w:szCs w:val="24"/>
          <w:lang w:eastAsia="ru-RU"/>
        </w:rPr>
        <w:t>Батурин</w:t>
      </w:r>
      <w:r w:rsidR="00FD3C01">
        <w:rPr>
          <w:rFonts w:ascii="Times New Roman" w:eastAsia="Times New Roman" w:hAnsi="Times New Roman" w:cs="Times New Roman"/>
          <w:bCs/>
          <w:sz w:val="24"/>
          <w:szCs w:val="24"/>
          <w:lang w:eastAsia="ru-RU"/>
        </w:rPr>
        <w:t>ского</w:t>
      </w:r>
      <w:r w:rsidRPr="00D50C3D">
        <w:rPr>
          <w:rFonts w:ascii="Times New Roman" w:eastAsia="Times New Roman" w:hAnsi="Times New Roman" w:cs="Times New Roman"/>
          <w:bCs/>
          <w:sz w:val="24"/>
          <w:szCs w:val="24"/>
          <w:lang w:eastAsia="ru-RU"/>
        </w:rPr>
        <w:t xml:space="preserve"> сельского поселения, постановлением Администрации </w:t>
      </w:r>
      <w:r w:rsidR="00861C6C">
        <w:rPr>
          <w:rFonts w:ascii="Times New Roman" w:eastAsia="Times New Roman" w:hAnsi="Times New Roman" w:cs="Times New Roman"/>
          <w:bCs/>
          <w:sz w:val="24"/>
          <w:szCs w:val="24"/>
          <w:lang w:eastAsia="ru-RU"/>
        </w:rPr>
        <w:t>Батурин</w:t>
      </w:r>
      <w:r w:rsidR="00FD3C01">
        <w:rPr>
          <w:rFonts w:ascii="Times New Roman" w:eastAsia="Times New Roman" w:hAnsi="Times New Roman" w:cs="Times New Roman"/>
          <w:bCs/>
          <w:sz w:val="24"/>
          <w:szCs w:val="24"/>
          <w:lang w:eastAsia="ru-RU"/>
        </w:rPr>
        <w:t>ского</w:t>
      </w:r>
      <w:r w:rsidRPr="00D50C3D">
        <w:rPr>
          <w:rFonts w:ascii="Times New Roman" w:eastAsia="Times New Roman" w:hAnsi="Times New Roman" w:cs="Times New Roman"/>
          <w:bCs/>
          <w:sz w:val="24"/>
          <w:szCs w:val="24"/>
          <w:lang w:eastAsia="ru-RU"/>
        </w:rPr>
        <w:t xml:space="preserve"> сельского поселения от </w:t>
      </w:r>
      <w:r w:rsidR="00861C6C">
        <w:rPr>
          <w:rFonts w:ascii="Times New Roman" w:eastAsia="Times New Roman" w:hAnsi="Times New Roman" w:cs="Times New Roman"/>
          <w:bCs/>
          <w:sz w:val="24"/>
          <w:szCs w:val="24"/>
          <w:lang w:eastAsia="ru-RU"/>
        </w:rPr>
        <w:t>03.04</w:t>
      </w:r>
      <w:r w:rsidRPr="00D50C3D">
        <w:rPr>
          <w:rFonts w:ascii="Times New Roman" w:eastAsia="Times New Roman" w:hAnsi="Times New Roman" w:cs="Times New Roman"/>
          <w:bCs/>
          <w:sz w:val="24"/>
          <w:szCs w:val="24"/>
          <w:lang w:eastAsia="ru-RU"/>
        </w:rPr>
        <w:t xml:space="preserve">.2018 № </w:t>
      </w:r>
      <w:r w:rsidR="00861C6C">
        <w:rPr>
          <w:rFonts w:ascii="Times New Roman" w:eastAsia="Times New Roman" w:hAnsi="Times New Roman" w:cs="Times New Roman"/>
          <w:bCs/>
          <w:sz w:val="24"/>
          <w:szCs w:val="24"/>
          <w:lang w:eastAsia="ru-RU"/>
        </w:rPr>
        <w:t>158</w:t>
      </w:r>
      <w:r w:rsidRPr="00D50C3D">
        <w:rPr>
          <w:rFonts w:ascii="Times New Roman" w:eastAsia="Times New Roman" w:hAnsi="Times New Roman" w:cs="Times New Roman"/>
          <w:bCs/>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861C6C">
        <w:rPr>
          <w:rFonts w:ascii="Times New Roman" w:eastAsia="Times New Roman" w:hAnsi="Times New Roman" w:cs="Times New Roman"/>
          <w:bCs/>
          <w:sz w:val="24"/>
          <w:szCs w:val="24"/>
          <w:lang w:eastAsia="ru-RU"/>
        </w:rPr>
        <w:t>Батурин</w:t>
      </w:r>
      <w:r w:rsidR="00FD3C01">
        <w:rPr>
          <w:rFonts w:ascii="Times New Roman" w:eastAsia="Times New Roman" w:hAnsi="Times New Roman" w:cs="Times New Roman"/>
          <w:bCs/>
          <w:sz w:val="24"/>
          <w:szCs w:val="24"/>
          <w:lang w:eastAsia="ru-RU"/>
        </w:rPr>
        <w:t>ского</w:t>
      </w:r>
      <w:r w:rsidRPr="00D50C3D">
        <w:rPr>
          <w:rFonts w:ascii="Times New Roman" w:eastAsia="Times New Roman" w:hAnsi="Times New Roman" w:cs="Times New Roman"/>
          <w:bCs/>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ПОСТАНОВЛЯЮ:</w:t>
      </w:r>
    </w:p>
    <w:p w:rsidR="00D50C3D" w:rsidRPr="00D50C3D" w:rsidRDefault="00D50C3D" w:rsidP="00D50C3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Утвердить а</w:t>
      </w:r>
      <w:r w:rsidRPr="00D50C3D">
        <w:rPr>
          <w:rFonts w:ascii="Times New Roman" w:eastAsia="Times New Roman" w:hAnsi="Times New Roman" w:cs="Times New Roman"/>
          <w:sz w:val="24"/>
          <w:szCs w:val="24"/>
          <w:lang w:eastAsia="ru-RU"/>
        </w:rPr>
        <w:t xml:space="preserve">дминистративный регламент </w:t>
      </w:r>
      <w:r w:rsidRPr="00D50C3D">
        <w:rPr>
          <w:rFonts w:ascii="Times New Roman" w:eastAsia="Times New Roman" w:hAnsi="Times New Roman" w:cs="Times New Roman"/>
          <w:color w:val="000000"/>
          <w:sz w:val="24"/>
          <w:szCs w:val="24"/>
          <w:lang w:eastAsia="ru-RU"/>
        </w:rPr>
        <w:t xml:space="preserve">предоставления муниципальной услуги </w:t>
      </w:r>
      <w:r w:rsidRPr="00D50C3D">
        <w:rPr>
          <w:rFonts w:ascii="Times New Roman" w:eastAsia="Times New Roman" w:hAnsi="Times New Roman" w:cs="Times New Roman"/>
          <w:iCs/>
          <w:color w:val="000000"/>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861C6C">
        <w:rPr>
          <w:rFonts w:ascii="Times New Roman" w:eastAsia="Times New Roman" w:hAnsi="Times New Roman" w:cs="Times New Roman"/>
          <w:iCs/>
          <w:color w:val="000000"/>
          <w:sz w:val="24"/>
          <w:szCs w:val="24"/>
          <w:lang w:eastAsia="ru-RU"/>
        </w:rPr>
        <w:t>Батурин</w:t>
      </w:r>
      <w:r w:rsidR="00FD3C01">
        <w:rPr>
          <w:rFonts w:ascii="Times New Roman" w:eastAsia="Times New Roman" w:hAnsi="Times New Roman" w:cs="Times New Roman"/>
          <w:iCs/>
          <w:color w:val="000000"/>
          <w:sz w:val="24"/>
          <w:szCs w:val="24"/>
          <w:lang w:eastAsia="ru-RU"/>
        </w:rPr>
        <w:t>ского</w:t>
      </w:r>
      <w:r w:rsidRPr="00D50C3D">
        <w:rPr>
          <w:rFonts w:ascii="Times New Roman" w:eastAsia="Times New Roman" w:hAnsi="Times New Roman" w:cs="Times New Roman"/>
          <w:iCs/>
          <w:color w:val="000000"/>
          <w:sz w:val="24"/>
          <w:szCs w:val="24"/>
          <w:lang w:eastAsia="ru-RU"/>
        </w:rPr>
        <w:t xml:space="preserve"> сельского поселения о местных налогах и сборах»</w:t>
      </w:r>
      <w:r>
        <w:rPr>
          <w:rFonts w:ascii="Times New Roman" w:eastAsia="Times New Roman" w:hAnsi="Times New Roman" w:cs="Times New Roman"/>
          <w:iCs/>
          <w:color w:val="000000"/>
          <w:sz w:val="24"/>
          <w:szCs w:val="24"/>
          <w:lang w:eastAsia="ru-RU"/>
        </w:rPr>
        <w:t xml:space="preserve"> согласн</w:t>
      </w:r>
      <w:r w:rsidRPr="00D50C3D">
        <w:rPr>
          <w:rFonts w:ascii="Times New Roman" w:eastAsia="Times New Roman" w:hAnsi="Times New Roman" w:cs="Times New Roman"/>
          <w:bCs/>
          <w:color w:val="000000"/>
          <w:sz w:val="24"/>
          <w:szCs w:val="24"/>
          <w:lang w:eastAsia="ru-RU"/>
        </w:rPr>
        <w:t>о приложению к настоящему постановлению.</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в </w:t>
      </w:r>
      <w:r w:rsidR="00601E49">
        <w:rPr>
          <w:rFonts w:ascii="Times New Roman" w:eastAsia="Times New Roman" w:hAnsi="Times New Roman" w:cs="Times New Roman"/>
          <w:sz w:val="24"/>
          <w:szCs w:val="24"/>
          <w:lang w:eastAsia="ru-RU"/>
        </w:rPr>
        <w:t>и</w:t>
      </w:r>
      <w:r w:rsidRPr="00D50C3D">
        <w:rPr>
          <w:rFonts w:ascii="Times New Roman" w:eastAsia="Times New Roman" w:hAnsi="Times New Roman" w:cs="Times New Roman"/>
          <w:sz w:val="24"/>
          <w:szCs w:val="24"/>
          <w:lang w:eastAsia="ru-RU"/>
        </w:rPr>
        <w:t>нформационны</w:t>
      </w:r>
      <w:r w:rsidR="00601E49">
        <w:rPr>
          <w:rFonts w:ascii="Times New Roman" w:eastAsia="Times New Roman" w:hAnsi="Times New Roman" w:cs="Times New Roman"/>
          <w:sz w:val="24"/>
          <w:szCs w:val="24"/>
          <w:lang w:eastAsia="ru-RU"/>
        </w:rPr>
        <w:t>х</w:t>
      </w:r>
      <w:r w:rsidRPr="00D50C3D">
        <w:rPr>
          <w:rFonts w:ascii="Times New Roman" w:eastAsia="Times New Roman" w:hAnsi="Times New Roman" w:cs="Times New Roman"/>
          <w:sz w:val="24"/>
          <w:szCs w:val="24"/>
          <w:lang w:eastAsia="ru-RU"/>
        </w:rPr>
        <w:t xml:space="preserve"> </w:t>
      </w:r>
      <w:r w:rsidR="00601E49">
        <w:rPr>
          <w:rFonts w:ascii="Times New Roman" w:eastAsia="Times New Roman" w:hAnsi="Times New Roman" w:cs="Times New Roman"/>
          <w:sz w:val="24"/>
          <w:szCs w:val="24"/>
          <w:lang w:eastAsia="ru-RU"/>
        </w:rPr>
        <w:t>с</w:t>
      </w:r>
      <w:r w:rsidRPr="00D50C3D">
        <w:rPr>
          <w:rFonts w:ascii="Times New Roman" w:eastAsia="Times New Roman" w:hAnsi="Times New Roman" w:cs="Times New Roman"/>
          <w:sz w:val="24"/>
          <w:szCs w:val="24"/>
          <w:lang w:eastAsia="ru-RU"/>
        </w:rPr>
        <w:t>б</w:t>
      </w:r>
      <w:r w:rsidR="00601E49">
        <w:rPr>
          <w:rFonts w:ascii="Times New Roman" w:eastAsia="Times New Roman" w:hAnsi="Times New Roman" w:cs="Times New Roman"/>
          <w:sz w:val="24"/>
          <w:szCs w:val="24"/>
          <w:lang w:eastAsia="ru-RU"/>
        </w:rPr>
        <w:t>орниках</w:t>
      </w:r>
      <w:r w:rsidRPr="00D50C3D">
        <w:rPr>
          <w:rFonts w:ascii="Times New Roman" w:eastAsia="Times New Roman" w:hAnsi="Times New Roman" w:cs="Times New Roman"/>
          <w:sz w:val="24"/>
          <w:szCs w:val="24"/>
          <w:lang w:eastAsia="ru-RU"/>
        </w:rPr>
        <w:t xml:space="preserve"> и размещению на официальном сайте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D50C3D">
        <w:rPr>
          <w:rFonts w:ascii="Times New Roman" w:eastAsia="Times New Roman" w:hAnsi="Times New Roman" w:cs="Times New Roman"/>
          <w:sz w:val="24"/>
          <w:szCs w:val="24"/>
          <w:lang w:eastAsia="ru-RU"/>
        </w:rPr>
        <w:t xml:space="preserve"> сельского поселения </w:t>
      </w:r>
      <w:hyperlink r:id="rId7" w:history="1">
        <w:r w:rsidR="00861C6C" w:rsidRPr="00861C6C">
          <w:rPr>
            <w:rFonts w:ascii="Times New Roman" w:eastAsia="Calibri" w:hAnsi="Times New Roman" w:cs="Times New Roman"/>
            <w:color w:val="000000"/>
            <w:sz w:val="24"/>
            <w:szCs w:val="24"/>
          </w:rPr>
          <w:t>www.</w:t>
        </w:r>
        <w:r w:rsidR="00861C6C" w:rsidRPr="00861C6C">
          <w:rPr>
            <w:rFonts w:ascii="Times New Roman" w:eastAsia="Calibri" w:hAnsi="Times New Roman" w:cs="Times New Roman"/>
            <w:color w:val="000000"/>
            <w:sz w:val="24"/>
            <w:szCs w:val="24"/>
            <w:lang w:val="en-US"/>
          </w:rPr>
          <w:t>bse</w:t>
        </w:r>
        <w:r w:rsidR="00861C6C" w:rsidRPr="00861C6C">
          <w:rPr>
            <w:rFonts w:ascii="Times New Roman" w:eastAsia="Calibri" w:hAnsi="Times New Roman" w:cs="Times New Roman"/>
            <w:color w:val="000000"/>
            <w:sz w:val="24"/>
            <w:szCs w:val="24"/>
          </w:rPr>
          <w:t>lpasino.ru</w:t>
        </w:r>
      </w:hyperlink>
      <w:r w:rsidR="00861C6C" w:rsidRPr="00861C6C">
        <w:rPr>
          <w:rFonts w:ascii="Times New Roman" w:eastAsia="Calibri" w:hAnsi="Times New Roman" w:cs="Times New Roman"/>
          <w:color w:val="000000"/>
          <w:sz w:val="24"/>
          <w:szCs w:val="24"/>
        </w:rPr>
        <w:t>.</w:t>
      </w:r>
    </w:p>
    <w:p w:rsidR="00D50C3D" w:rsidRPr="00D50C3D" w:rsidRDefault="00D50C3D" w:rsidP="00D50C3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50C3D">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w:t>
      </w:r>
      <w:r w:rsidR="00601E49">
        <w:rPr>
          <w:rFonts w:ascii="Times New Roman" w:eastAsia="Times New Roman" w:hAnsi="Times New Roman" w:cs="Times New Roman"/>
          <w:sz w:val="24"/>
          <w:szCs w:val="24"/>
          <w:lang w:eastAsia="ru-RU"/>
        </w:rPr>
        <w:t>главно</w:t>
      </w:r>
      <w:r w:rsidRPr="00D50C3D">
        <w:rPr>
          <w:rFonts w:ascii="Times New Roman" w:eastAsia="Times New Roman" w:hAnsi="Times New Roman" w:cs="Times New Roman"/>
          <w:sz w:val="24"/>
          <w:szCs w:val="24"/>
          <w:lang w:eastAsia="ru-RU"/>
        </w:rPr>
        <w:t xml:space="preserve">го </w:t>
      </w:r>
      <w:r w:rsidR="00601E49">
        <w:rPr>
          <w:rFonts w:ascii="Times New Roman" w:eastAsia="Times New Roman" w:hAnsi="Times New Roman" w:cs="Times New Roman"/>
          <w:sz w:val="24"/>
          <w:szCs w:val="24"/>
          <w:lang w:eastAsia="ru-RU"/>
        </w:rPr>
        <w:t>бухгалтера</w:t>
      </w:r>
      <w:r w:rsidRPr="00D50C3D">
        <w:rPr>
          <w:rFonts w:ascii="Times New Roman" w:eastAsia="Times New Roman" w:hAnsi="Times New Roman" w:cs="Times New Roman"/>
          <w:sz w:val="24"/>
          <w:szCs w:val="24"/>
          <w:lang w:eastAsia="ru-RU"/>
        </w:rPr>
        <w:t xml:space="preserve"> Администрации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tabs>
          <w:tab w:val="left" w:pos="0"/>
          <w:tab w:val="left" w:pos="142"/>
          <w:tab w:val="left" w:pos="1701"/>
          <w:tab w:val="left" w:pos="2127"/>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01E49" w:rsidRPr="00601E49" w:rsidRDefault="00861C6C" w:rsidP="00601E49">
      <w:pPr>
        <w:widowControl w:val="0"/>
        <w:autoSpaceDE w:val="0"/>
        <w:autoSpaceDN w:val="0"/>
        <w:adjustRightInd w:val="0"/>
        <w:jc w:val="center"/>
        <w:rPr>
          <w:rFonts w:ascii="Times New Roman" w:hAnsi="Times New Roman" w:cs="Times New Roman"/>
          <w:b/>
          <w:sz w:val="24"/>
          <w:szCs w:val="24"/>
        </w:rPr>
      </w:pPr>
      <w:r w:rsidRPr="00861C6C">
        <w:rPr>
          <w:rFonts w:ascii="Times New Roman" w:eastAsia="Calibri" w:hAnsi="Times New Roman" w:cs="Times New Roman"/>
          <w:sz w:val="24"/>
          <w:szCs w:val="24"/>
        </w:rPr>
        <w:t xml:space="preserve">Глава поселения (Глава Администрации)                                                         </w:t>
      </w:r>
      <w:r>
        <w:rPr>
          <w:rFonts w:ascii="Times New Roman" w:hAnsi="Times New Roman" w:cs="Times New Roman"/>
          <w:sz w:val="24"/>
          <w:szCs w:val="24"/>
        </w:rPr>
        <w:t>Н.В. Злыднева</w:t>
      </w:r>
    </w:p>
    <w:p w:rsidR="00D50C3D" w:rsidRPr="00D50C3D" w:rsidRDefault="00D50C3D" w:rsidP="004D6280">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Приложение</w:t>
      </w: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D50C3D" w:rsidRPr="00D50C3D" w:rsidRDefault="00B51DFC"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w:t>
      </w:r>
      <w:r w:rsidR="00D50C3D" w:rsidRPr="00D50C3D">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 xml:space="preserve">ем </w:t>
      </w:r>
      <w:r w:rsidR="00D50C3D" w:rsidRPr="00D50C3D">
        <w:rPr>
          <w:rFonts w:ascii="Times New Roman" w:eastAsia="Times New Roman" w:hAnsi="Times New Roman" w:cs="Times New Roman"/>
          <w:sz w:val="24"/>
          <w:szCs w:val="24"/>
          <w:lang w:eastAsia="ru-RU"/>
        </w:rPr>
        <w:t xml:space="preserve">Администрации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00D50C3D" w:rsidRPr="00D50C3D">
        <w:rPr>
          <w:rFonts w:ascii="Times New Roman" w:eastAsia="Times New Roman" w:hAnsi="Times New Roman" w:cs="Times New Roman"/>
          <w:sz w:val="24"/>
          <w:szCs w:val="24"/>
          <w:lang w:eastAsia="ru-RU"/>
        </w:rPr>
        <w:t xml:space="preserve"> сельского поселения</w:t>
      </w:r>
    </w:p>
    <w:p w:rsidR="00D50C3D" w:rsidRPr="00D50C3D" w:rsidRDefault="00D50C3D" w:rsidP="00D50C3D">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от </w:t>
      </w:r>
      <w:r w:rsidR="00861C6C">
        <w:rPr>
          <w:rFonts w:ascii="Times New Roman" w:eastAsia="Times New Roman" w:hAnsi="Times New Roman" w:cs="Times New Roman"/>
          <w:sz w:val="24"/>
          <w:szCs w:val="24"/>
          <w:lang w:eastAsia="ru-RU"/>
        </w:rPr>
        <w:t xml:space="preserve">  00.00</w:t>
      </w:r>
      <w:r w:rsidR="00865169">
        <w:rPr>
          <w:rFonts w:ascii="Times New Roman" w:eastAsia="Times New Roman" w:hAnsi="Times New Roman" w:cs="Times New Roman"/>
          <w:sz w:val="24"/>
          <w:szCs w:val="24"/>
          <w:lang w:eastAsia="ru-RU"/>
        </w:rPr>
        <w:t>.2021</w:t>
      </w:r>
      <w:r w:rsidRPr="00D50C3D">
        <w:rPr>
          <w:rFonts w:ascii="Times New Roman" w:eastAsia="Times New Roman" w:hAnsi="Times New Roman" w:cs="Times New Roman"/>
          <w:sz w:val="24"/>
          <w:szCs w:val="24"/>
          <w:lang w:eastAsia="ru-RU"/>
        </w:rPr>
        <w:t xml:space="preserve"> № </w:t>
      </w:r>
      <w:r w:rsidR="00E107D8">
        <w:rPr>
          <w:rFonts w:ascii="Times New Roman" w:eastAsia="Times New Roman" w:hAnsi="Times New Roman" w:cs="Times New Roman"/>
          <w:sz w:val="24"/>
          <w:szCs w:val="24"/>
          <w:lang w:eastAsia="ru-RU"/>
        </w:rPr>
        <w:t xml:space="preserve"> 00</w:t>
      </w:r>
    </w:p>
    <w:p w:rsidR="00D50C3D" w:rsidRPr="00D50C3D" w:rsidRDefault="00D50C3D" w:rsidP="00D50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 xml:space="preserve">Административный регламент </w:t>
      </w:r>
    </w:p>
    <w:p w:rsidR="00B51DFC" w:rsidRDefault="00D50C3D"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50C3D">
        <w:rPr>
          <w:rFonts w:ascii="Times New Roman" w:eastAsia="Times New Roman" w:hAnsi="Times New Roman" w:cs="Times New Roman"/>
          <w:b/>
          <w:sz w:val="24"/>
          <w:szCs w:val="24"/>
          <w:lang w:eastAsia="ru-RU"/>
        </w:rPr>
        <w:t xml:space="preserve">предоставления муниципальной услуги </w:t>
      </w:r>
      <w:r w:rsidR="00B51DFC" w:rsidRPr="00B51DFC">
        <w:rPr>
          <w:rFonts w:ascii="Times New Roman" w:eastAsia="Times New Roman" w:hAnsi="Times New Roman" w:cs="Times New Roman"/>
          <w:b/>
          <w:iCs/>
          <w:sz w:val="24"/>
          <w:szCs w:val="24"/>
          <w:lang w:eastAsia="ru-RU"/>
        </w:rPr>
        <w:t xml:space="preserve">«Предоставление письменных разъяснений налогоплательщикам по вопросам применения нормативных правовых актов </w:t>
      </w:r>
    </w:p>
    <w:p w:rsidR="00B51DFC" w:rsidRDefault="00B51DFC" w:rsidP="00B51DFC">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B51DFC">
        <w:rPr>
          <w:rFonts w:ascii="Times New Roman" w:eastAsia="Times New Roman" w:hAnsi="Times New Roman" w:cs="Times New Roman"/>
          <w:b/>
          <w:iCs/>
          <w:sz w:val="24"/>
          <w:szCs w:val="24"/>
          <w:lang w:eastAsia="ru-RU"/>
        </w:rPr>
        <w:t xml:space="preserve">органов местного самоуправления </w:t>
      </w:r>
      <w:r w:rsidR="00861C6C">
        <w:rPr>
          <w:rFonts w:ascii="Times New Roman" w:eastAsia="Times New Roman" w:hAnsi="Times New Roman" w:cs="Times New Roman"/>
          <w:b/>
          <w:iCs/>
          <w:sz w:val="24"/>
          <w:szCs w:val="24"/>
          <w:lang w:eastAsia="ru-RU"/>
        </w:rPr>
        <w:t>Батурин</w:t>
      </w:r>
      <w:r w:rsidR="00FD3C01">
        <w:rPr>
          <w:rFonts w:ascii="Times New Roman" w:eastAsia="Times New Roman" w:hAnsi="Times New Roman" w:cs="Times New Roman"/>
          <w:b/>
          <w:iCs/>
          <w:sz w:val="24"/>
          <w:szCs w:val="24"/>
          <w:lang w:eastAsia="ru-RU"/>
        </w:rPr>
        <w:t>ского</w:t>
      </w:r>
      <w:r w:rsidRPr="00B51DFC">
        <w:rPr>
          <w:rFonts w:ascii="Times New Roman" w:eastAsia="Times New Roman" w:hAnsi="Times New Roman" w:cs="Times New Roman"/>
          <w:b/>
          <w:iCs/>
          <w:sz w:val="24"/>
          <w:szCs w:val="24"/>
          <w:lang w:eastAsia="ru-RU"/>
        </w:rPr>
        <w:t xml:space="preserve"> сельского поселения </w:t>
      </w:r>
    </w:p>
    <w:p w:rsidR="00B51DFC" w:rsidRPr="00B51DFC" w:rsidRDefault="00B51DFC" w:rsidP="00B51DF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1DFC">
        <w:rPr>
          <w:rFonts w:ascii="Times New Roman" w:eastAsia="Times New Roman" w:hAnsi="Times New Roman" w:cs="Times New Roman"/>
          <w:b/>
          <w:iCs/>
          <w:sz w:val="24"/>
          <w:szCs w:val="24"/>
          <w:lang w:eastAsia="ru-RU"/>
        </w:rPr>
        <w:t>о местных налогах и сборах»</w:t>
      </w:r>
    </w:p>
    <w:p w:rsidR="00D50C3D" w:rsidRPr="00D50C3D" w:rsidRDefault="00D50C3D" w:rsidP="00D50C3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50C3D" w:rsidRPr="00D50C3D" w:rsidRDefault="00D50C3D" w:rsidP="00D50C3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1. Общие положения</w:t>
      </w:r>
    </w:p>
    <w:p w:rsidR="00D50C3D" w:rsidRPr="00D50C3D" w:rsidRDefault="00D50C3D"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1. </w:t>
      </w:r>
      <w:proofErr w:type="gramStart"/>
      <w:r w:rsidRPr="00D50C3D">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B51DFC" w:rsidRPr="00B51DFC">
        <w:rPr>
          <w:rFonts w:ascii="Times New Roman" w:eastAsia="Times New Roman" w:hAnsi="Times New Roman" w:cs="Times New Roman"/>
          <w:iCs/>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861C6C">
        <w:rPr>
          <w:rFonts w:ascii="Times New Roman" w:eastAsia="Times New Roman" w:hAnsi="Times New Roman" w:cs="Times New Roman"/>
          <w:iCs/>
          <w:sz w:val="24"/>
          <w:szCs w:val="24"/>
          <w:lang w:eastAsia="ru-RU"/>
        </w:rPr>
        <w:t>Батурин</w:t>
      </w:r>
      <w:r w:rsidR="00FD3C01">
        <w:rPr>
          <w:rFonts w:ascii="Times New Roman" w:eastAsia="Times New Roman" w:hAnsi="Times New Roman" w:cs="Times New Roman"/>
          <w:iCs/>
          <w:sz w:val="24"/>
          <w:szCs w:val="24"/>
          <w:lang w:eastAsia="ru-RU"/>
        </w:rPr>
        <w:t>ского</w:t>
      </w:r>
      <w:r w:rsidR="00B51DFC" w:rsidRPr="00B51DFC">
        <w:rPr>
          <w:rFonts w:ascii="Times New Roman" w:eastAsia="Times New Roman" w:hAnsi="Times New Roman" w:cs="Times New Roman"/>
          <w:iCs/>
          <w:sz w:val="24"/>
          <w:szCs w:val="24"/>
          <w:lang w:eastAsia="ru-RU"/>
        </w:rPr>
        <w:t xml:space="preserve"> сельского поселения о местных налогах и сборах»</w:t>
      </w:r>
      <w:r w:rsidR="00B51DFC">
        <w:rPr>
          <w:rFonts w:ascii="Times New Roman" w:eastAsia="Times New Roman" w:hAnsi="Times New Roman" w:cs="Times New Roman"/>
          <w:iCs/>
          <w:sz w:val="24"/>
          <w:szCs w:val="24"/>
          <w:lang w:eastAsia="ru-RU"/>
        </w:rPr>
        <w:t xml:space="preserve"> </w:t>
      </w:r>
      <w:r w:rsidRPr="00D50C3D">
        <w:rPr>
          <w:rFonts w:ascii="Times New Roman" w:eastAsia="Times New Roman" w:hAnsi="Times New Roman" w:cs="Times New Roman"/>
          <w:sz w:val="24"/>
          <w:szCs w:val="24"/>
          <w:lang w:eastAsia="ru-RU"/>
        </w:rPr>
        <w:t>(далее – Административный регламент</w:t>
      </w:r>
      <w:r w:rsidR="00536977">
        <w:rPr>
          <w:rFonts w:ascii="Times New Roman" w:eastAsia="Times New Roman" w:hAnsi="Times New Roman" w:cs="Times New Roman"/>
          <w:sz w:val="24"/>
          <w:szCs w:val="24"/>
          <w:lang w:eastAsia="ru-RU"/>
        </w:rPr>
        <w:t>, муниципальная услуга)</w:t>
      </w:r>
      <w:r w:rsidRPr="00D50C3D">
        <w:rPr>
          <w:rFonts w:ascii="Times New Roman" w:eastAsia="Times New Roman" w:hAnsi="Times New Roman" w:cs="Times New Roman"/>
          <w:sz w:val="24"/>
          <w:szCs w:val="24"/>
          <w:lang w:eastAsia="ru-RU"/>
        </w:rPr>
        <w:t xml:space="preserve">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w:t>
      </w:r>
      <w:proofErr w:type="gramEnd"/>
      <w:r w:rsidRPr="00D50C3D">
        <w:rPr>
          <w:rFonts w:ascii="Times New Roman" w:eastAsia="Times New Roman" w:hAnsi="Times New Roman" w:cs="Times New Roman"/>
          <w:sz w:val="24"/>
          <w:szCs w:val="24"/>
          <w:lang w:eastAsia="ru-RU"/>
        </w:rPr>
        <w:t xml:space="preserve"> </w:t>
      </w:r>
      <w:proofErr w:type="gramStart"/>
      <w:r w:rsidRPr="00D50C3D">
        <w:rPr>
          <w:rFonts w:ascii="Times New Roman" w:eastAsia="Times New Roman" w:hAnsi="Times New Roman" w:cs="Times New Roman"/>
          <w:sz w:val="24"/>
          <w:szCs w:val="24"/>
          <w:lang w:eastAsia="ru-RU"/>
        </w:rPr>
        <w:t>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2. Заявителями при предоставлении муниципальной услуги являются </w:t>
      </w:r>
      <w:r w:rsidRPr="00D50C3D">
        <w:rPr>
          <w:rFonts w:ascii="Times New Roman" w:eastAsia="Times New Roman" w:hAnsi="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w:t>
      </w:r>
      <w:proofErr w:type="gramStart"/>
      <w:r w:rsidRPr="00D50C3D">
        <w:rPr>
          <w:rFonts w:ascii="Times New Roman" w:eastAsia="Times New Roman" w:hAnsi="Times New Roman" w:cs="Times New Roman"/>
          <w:color w:val="000000"/>
          <w:sz w:val="24"/>
          <w:szCs w:val="24"/>
          <w:shd w:val="clear" w:color="auto" w:fill="FFFFFF"/>
          <w:lang w:eastAsia="ru-RU"/>
        </w:rPr>
        <w:t>уплачивать</w:t>
      </w:r>
      <w:proofErr w:type="gramEnd"/>
      <w:r w:rsidRPr="00D50C3D">
        <w:rPr>
          <w:rFonts w:ascii="Times New Roman" w:eastAsia="Times New Roman" w:hAnsi="Times New Roman" w:cs="Times New Roman"/>
          <w:color w:val="000000"/>
          <w:sz w:val="24"/>
          <w:szCs w:val="24"/>
          <w:shd w:val="clear" w:color="auto" w:fill="FFFFFF"/>
          <w:lang w:eastAsia="ru-RU"/>
        </w:rPr>
        <w:t xml:space="preserve"> налоги, сборы, страховые взносы </w:t>
      </w:r>
      <w:r w:rsidRPr="00D50C3D">
        <w:rPr>
          <w:rFonts w:ascii="Times New Roman" w:eastAsia="Times New Roman" w:hAnsi="Times New Roman" w:cs="Times New Roman"/>
          <w:sz w:val="24"/>
          <w:szCs w:val="24"/>
          <w:lang w:eastAsia="ru-RU"/>
        </w:rPr>
        <w:t>(далее - заявители).</w:t>
      </w:r>
    </w:p>
    <w:p w:rsidR="00A84D6B" w:rsidRPr="00A84D6B" w:rsidRDefault="00D50C3D" w:rsidP="00A84D6B">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D50C3D">
        <w:rPr>
          <w:rFonts w:ascii="Times New Roman" w:eastAsia="Times New Roman" w:hAnsi="Times New Roman" w:cs="Times New Roman"/>
          <w:sz w:val="24"/>
          <w:szCs w:val="24"/>
          <w:lang w:eastAsia="ru-RU"/>
        </w:rPr>
        <w:t xml:space="preserve">3. </w:t>
      </w:r>
      <w:r w:rsidR="00A84D6B" w:rsidRPr="00A84D6B">
        <w:rPr>
          <w:rFonts w:ascii="Times New Roman" w:eastAsia="Times New Roman" w:hAnsi="Times New Roman" w:cs="Times New Roman"/>
          <w:sz w:val="24"/>
          <w:szCs w:val="24"/>
          <w:lang w:eastAsia="ru-RU"/>
        </w:rPr>
        <w:t>Для получения муниципальной услуги (в том числе информации о ходе исполнения услуги) заявители могут обратиться:</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1) устно на личном приеме </w:t>
      </w:r>
      <w:r w:rsidR="00536977">
        <w:rPr>
          <w:rFonts w:ascii="Times New Roman" w:eastAsia="Times New Roman" w:hAnsi="Times New Roman" w:cs="Times New Roman"/>
          <w:sz w:val="24"/>
          <w:szCs w:val="24"/>
          <w:lang w:eastAsia="ru-RU"/>
        </w:rPr>
        <w:t xml:space="preserve">в Администрации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00536977">
        <w:rPr>
          <w:rFonts w:ascii="Times New Roman" w:eastAsia="Times New Roman" w:hAnsi="Times New Roman" w:cs="Times New Roman"/>
          <w:sz w:val="24"/>
          <w:szCs w:val="24"/>
          <w:lang w:eastAsia="ru-RU"/>
        </w:rPr>
        <w:t xml:space="preserve"> сельского поселения</w:t>
      </w:r>
      <w:r w:rsidRPr="00A84D6B">
        <w:rPr>
          <w:rFonts w:ascii="Times New Roman" w:eastAsia="Times New Roman" w:hAnsi="Times New Roman" w:cs="Times New Roman"/>
          <w:iCs/>
          <w:sz w:val="24"/>
          <w:szCs w:val="24"/>
          <w:lang w:eastAsia="ru-RU"/>
        </w:rPr>
        <w:t xml:space="preserve"> (далее – </w:t>
      </w:r>
      <w:r w:rsidR="00536977">
        <w:rPr>
          <w:rFonts w:ascii="Times New Roman" w:eastAsia="Times New Roman" w:hAnsi="Times New Roman" w:cs="Times New Roman"/>
          <w:iCs/>
          <w:sz w:val="24"/>
          <w:szCs w:val="24"/>
          <w:lang w:eastAsia="ru-RU"/>
        </w:rPr>
        <w:t>Администрация</w:t>
      </w:r>
      <w:r w:rsidRPr="00A84D6B">
        <w:rPr>
          <w:rFonts w:ascii="Times New Roman" w:eastAsia="Times New Roman" w:hAnsi="Times New Roman" w:cs="Times New Roman"/>
          <w:iCs/>
          <w:sz w:val="24"/>
          <w:szCs w:val="24"/>
          <w:lang w:eastAsia="ru-RU"/>
        </w:rPr>
        <w:t>);</w:t>
      </w:r>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84D6B">
        <w:rPr>
          <w:rFonts w:ascii="Times New Roman" w:eastAsia="Times New Roman" w:hAnsi="Times New Roman" w:cs="Times New Roman"/>
          <w:sz w:val="24"/>
          <w:szCs w:val="24"/>
          <w:lang w:eastAsia="ru-RU"/>
        </w:rPr>
        <w:t xml:space="preserve">   </w:t>
      </w:r>
      <w:r w:rsidRPr="00A84D6B">
        <w:rPr>
          <w:rFonts w:ascii="Times New Roman" w:eastAsia="Times New Roman" w:hAnsi="Times New Roman" w:cs="Times New Roman"/>
          <w:sz w:val="24"/>
          <w:szCs w:val="24"/>
          <w:lang w:eastAsia="ru-RU"/>
        </w:rPr>
        <w:tab/>
        <w:t xml:space="preserve">2) </w:t>
      </w:r>
      <w:r w:rsidRPr="00A84D6B">
        <w:rPr>
          <w:rFonts w:ascii="Times New Roman" w:eastAsia="Times New Roman" w:hAnsi="Times New Roman" w:cs="Times New Roman"/>
          <w:bCs/>
          <w:sz w:val="24"/>
          <w:szCs w:val="24"/>
          <w:lang w:eastAsia="ru-RU"/>
        </w:rPr>
        <w:t xml:space="preserve">в письменном виде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Портал). </w:t>
      </w:r>
      <w:proofErr w:type="gramStart"/>
      <w:r w:rsidRPr="00A84D6B">
        <w:rPr>
          <w:rFonts w:ascii="Times New Roman" w:eastAsia="Times New Roman" w:hAnsi="Times New Roman" w:cs="Times New Roman"/>
          <w:bCs/>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84D6B" w:rsidRPr="00A84D6B" w:rsidRDefault="00A84D6B" w:rsidP="00A84D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D6B">
        <w:rPr>
          <w:rFonts w:ascii="Times New Roman" w:eastAsia="Times New Roman" w:hAnsi="Times New Roman" w:cs="Times New Roman"/>
          <w:bCs/>
          <w:sz w:val="24"/>
          <w:szCs w:val="24"/>
          <w:lang w:eastAsia="ru-RU"/>
        </w:rPr>
        <w:tab/>
        <w:t>3) посредством многофункционального центра предоставления государственных и муниципальных услуг (далее – МФЦ).</w:t>
      </w:r>
    </w:p>
    <w:p w:rsidR="0081746C" w:rsidRPr="005C6BA7" w:rsidRDefault="0081746C" w:rsidP="0081746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Pr="0081746C">
        <w:rPr>
          <w:rFonts w:ascii="Times New Roman" w:eastAsia="Times New Roman" w:hAnsi="Times New Roman" w:cs="Times New Roman"/>
          <w:sz w:val="24"/>
          <w:szCs w:val="24"/>
          <w:lang w:eastAsia="ru-RU"/>
        </w:rPr>
        <w:t xml:space="preserve"> </w:t>
      </w:r>
      <w:r w:rsidRPr="005C6BA7">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размещены на официальном сайте </w:t>
      </w:r>
      <w:r w:rsidR="00861C6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5C6BA7">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00861C6C" w:rsidRPr="00861C6C">
          <w:rPr>
            <w:rFonts w:ascii="Times New Roman" w:eastAsia="Calibri" w:hAnsi="Times New Roman" w:cs="Times New Roman"/>
            <w:color w:val="000000"/>
            <w:sz w:val="24"/>
            <w:szCs w:val="24"/>
          </w:rPr>
          <w:t>www.</w:t>
        </w:r>
        <w:r w:rsidR="00861C6C" w:rsidRPr="00861C6C">
          <w:rPr>
            <w:rFonts w:ascii="Times New Roman" w:eastAsia="Calibri" w:hAnsi="Times New Roman" w:cs="Times New Roman"/>
            <w:color w:val="000000"/>
            <w:sz w:val="24"/>
            <w:szCs w:val="24"/>
            <w:lang w:val="en-US"/>
          </w:rPr>
          <w:t>bse</w:t>
        </w:r>
        <w:r w:rsidR="00861C6C" w:rsidRPr="00861C6C">
          <w:rPr>
            <w:rFonts w:ascii="Times New Roman" w:eastAsia="Calibri" w:hAnsi="Times New Roman" w:cs="Times New Roman"/>
            <w:color w:val="000000"/>
            <w:sz w:val="24"/>
            <w:szCs w:val="24"/>
          </w:rPr>
          <w:t>lpasino.ru</w:t>
        </w:r>
      </w:hyperlink>
      <w:r w:rsidR="00861C6C" w:rsidRPr="00861C6C">
        <w:rPr>
          <w:rFonts w:ascii="Times New Roman" w:eastAsia="Calibri" w:hAnsi="Times New Roman" w:cs="Times New Roman"/>
          <w:color w:val="000000"/>
          <w:sz w:val="24"/>
          <w:szCs w:val="24"/>
        </w:rPr>
        <w:t>.</w:t>
      </w:r>
    </w:p>
    <w:p w:rsidR="00931898" w:rsidRDefault="00931898" w:rsidP="0081746C">
      <w:pPr>
        <w:spacing w:after="0" w:line="240" w:lineRule="auto"/>
        <w:ind w:firstLine="708"/>
        <w:jc w:val="both"/>
        <w:rPr>
          <w:rFonts w:ascii="Times New Roman" w:eastAsia="Times New Roman" w:hAnsi="Times New Roman" w:cs="Times New Roman"/>
          <w:sz w:val="24"/>
          <w:szCs w:val="24"/>
          <w:lang w:eastAsia="ru-RU"/>
        </w:rPr>
      </w:pPr>
    </w:p>
    <w:p w:rsidR="0081746C" w:rsidRPr="005C6BA7" w:rsidRDefault="0081746C" w:rsidP="0081746C">
      <w:pPr>
        <w:spacing w:after="0" w:line="240" w:lineRule="auto"/>
        <w:ind w:firstLine="708"/>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lastRenderedPageBreak/>
        <w:t>Администрация поселения:</w:t>
      </w:r>
    </w:p>
    <w:p w:rsidR="002126FB" w:rsidRDefault="0081746C" w:rsidP="0081746C">
      <w:pPr>
        <w:spacing w:after="0" w:line="240" w:lineRule="auto"/>
        <w:ind w:firstLine="708"/>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Место нахождения: 6368</w:t>
      </w:r>
      <w:r w:rsidR="00861C6C">
        <w:rPr>
          <w:rFonts w:ascii="Times New Roman" w:eastAsia="Times New Roman" w:hAnsi="Times New Roman" w:cs="Times New Roman"/>
          <w:sz w:val="24"/>
          <w:szCs w:val="24"/>
          <w:lang w:eastAsia="ru-RU"/>
        </w:rPr>
        <w:t>20</w:t>
      </w:r>
      <w:r w:rsidRPr="005C6BA7">
        <w:rPr>
          <w:rFonts w:ascii="Times New Roman" w:eastAsia="Times New Roman" w:hAnsi="Times New Roman" w:cs="Times New Roman"/>
          <w:sz w:val="24"/>
          <w:szCs w:val="24"/>
          <w:lang w:eastAsia="ru-RU"/>
        </w:rPr>
        <w:t xml:space="preserve">, Томская область, Асиновский район, с. </w:t>
      </w:r>
      <w:r w:rsidR="00861C6C">
        <w:rPr>
          <w:rFonts w:ascii="Times New Roman" w:eastAsia="Times New Roman" w:hAnsi="Times New Roman" w:cs="Times New Roman"/>
          <w:sz w:val="24"/>
          <w:szCs w:val="24"/>
          <w:lang w:eastAsia="ru-RU"/>
        </w:rPr>
        <w:t>Батурино</w:t>
      </w:r>
      <w:r w:rsidRPr="005C6BA7">
        <w:rPr>
          <w:rFonts w:ascii="Times New Roman" w:eastAsia="Times New Roman" w:hAnsi="Times New Roman" w:cs="Times New Roman"/>
          <w:sz w:val="24"/>
          <w:szCs w:val="24"/>
          <w:lang w:eastAsia="ru-RU"/>
        </w:rPr>
        <w:t xml:space="preserve">, </w:t>
      </w:r>
    </w:p>
    <w:p w:rsidR="0081746C" w:rsidRPr="005C6BA7" w:rsidRDefault="0081746C" w:rsidP="002126FB">
      <w:pPr>
        <w:spacing w:after="0" w:line="240" w:lineRule="auto"/>
        <w:jc w:val="both"/>
        <w:rPr>
          <w:rFonts w:ascii="Times New Roman" w:eastAsia="Times New Roman" w:hAnsi="Times New Roman" w:cs="Times New Roman"/>
          <w:iCs/>
          <w:sz w:val="24"/>
          <w:szCs w:val="24"/>
          <w:lang w:eastAsia="ru-RU"/>
        </w:rPr>
      </w:pPr>
      <w:r w:rsidRPr="005C6BA7">
        <w:rPr>
          <w:rFonts w:ascii="Times New Roman" w:eastAsia="Times New Roman" w:hAnsi="Times New Roman" w:cs="Times New Roman"/>
          <w:sz w:val="24"/>
          <w:szCs w:val="24"/>
          <w:lang w:eastAsia="ru-RU"/>
        </w:rPr>
        <w:t xml:space="preserve">ул. </w:t>
      </w:r>
      <w:r w:rsidR="00861C6C">
        <w:rPr>
          <w:rFonts w:ascii="Times New Roman" w:eastAsia="Times New Roman" w:hAnsi="Times New Roman" w:cs="Times New Roman"/>
          <w:sz w:val="24"/>
          <w:szCs w:val="24"/>
          <w:lang w:eastAsia="ru-RU"/>
        </w:rPr>
        <w:t xml:space="preserve">Клубная, </w:t>
      </w:r>
      <w:r w:rsidRPr="005C6BA7">
        <w:rPr>
          <w:rFonts w:ascii="Times New Roman" w:eastAsia="Times New Roman" w:hAnsi="Times New Roman" w:cs="Times New Roman"/>
          <w:sz w:val="24"/>
          <w:szCs w:val="24"/>
          <w:lang w:eastAsia="ru-RU"/>
        </w:rPr>
        <w:t xml:space="preserve"> </w:t>
      </w:r>
      <w:r w:rsidR="00861C6C">
        <w:rPr>
          <w:rFonts w:ascii="Times New Roman" w:eastAsia="Times New Roman" w:hAnsi="Times New Roman" w:cs="Times New Roman"/>
          <w:sz w:val="24"/>
          <w:szCs w:val="24"/>
          <w:lang w:eastAsia="ru-RU"/>
        </w:rPr>
        <w:t>34</w:t>
      </w:r>
      <w:r w:rsidRPr="005C6BA7">
        <w:rPr>
          <w:rFonts w:ascii="Times New Roman" w:eastAsia="Times New Roman" w:hAnsi="Times New Roman" w:cs="Times New Roman"/>
          <w:sz w:val="24"/>
          <w:szCs w:val="24"/>
          <w:lang w:eastAsia="ru-RU"/>
        </w:rPr>
        <w:t>.</w:t>
      </w:r>
      <w:r w:rsidRPr="005C6BA7">
        <w:rPr>
          <w:rFonts w:ascii="Times New Roman" w:eastAsia="Times New Roman" w:hAnsi="Times New Roman" w:cs="Times New Roman"/>
          <w:iCs/>
          <w:sz w:val="24"/>
          <w:szCs w:val="24"/>
          <w:lang w:eastAsia="ru-RU"/>
        </w:rPr>
        <w:t xml:space="preserve"> </w:t>
      </w:r>
    </w:p>
    <w:p w:rsidR="0081746C" w:rsidRPr="005C6BA7" w:rsidRDefault="0081746C" w:rsidP="0081746C">
      <w:pPr>
        <w:suppressAutoHyphens/>
        <w:autoSpaceDE w:val="0"/>
        <w:spacing w:after="0" w:line="240" w:lineRule="auto"/>
        <w:ind w:right="98" w:firstLine="708"/>
        <w:jc w:val="both"/>
        <w:rPr>
          <w:rFonts w:ascii="Times New Roman" w:eastAsia="Times New Roman" w:hAnsi="Times New Roman" w:cs="Times New Roman"/>
          <w:iCs/>
          <w:sz w:val="24"/>
          <w:szCs w:val="24"/>
          <w:lang w:eastAsia="ar-SA"/>
        </w:rPr>
      </w:pPr>
      <w:r w:rsidRPr="005C6BA7">
        <w:rPr>
          <w:rFonts w:ascii="Times New Roman" w:eastAsia="Times New Roman" w:hAnsi="Times New Roman" w:cs="Times New Roman"/>
          <w:iCs/>
          <w:sz w:val="24"/>
          <w:szCs w:val="24"/>
          <w:lang w:eastAsia="ar-SA"/>
        </w:rPr>
        <w:t xml:space="preserve">Телефон для справок: 8 (38241) 4 </w:t>
      </w:r>
      <w:r w:rsidR="00861C6C">
        <w:rPr>
          <w:rFonts w:ascii="Times New Roman" w:eastAsia="Times New Roman" w:hAnsi="Times New Roman" w:cs="Times New Roman"/>
          <w:iCs/>
          <w:sz w:val="24"/>
          <w:szCs w:val="24"/>
          <w:lang w:eastAsia="ar-SA"/>
        </w:rPr>
        <w:t>1511</w:t>
      </w:r>
      <w:r w:rsidRPr="005C6BA7">
        <w:rPr>
          <w:rFonts w:ascii="Times New Roman" w:eastAsia="Times New Roman" w:hAnsi="Times New Roman" w:cs="Times New Roman"/>
          <w:iCs/>
          <w:sz w:val="24"/>
          <w:szCs w:val="24"/>
          <w:lang w:eastAsia="ar-SA"/>
        </w:rPr>
        <w:t>.</w:t>
      </w:r>
    </w:p>
    <w:p w:rsidR="0081746C" w:rsidRPr="005C6BA7" w:rsidRDefault="0081746C" w:rsidP="0081746C">
      <w:pPr>
        <w:tabs>
          <w:tab w:val="left" w:pos="4560"/>
        </w:tabs>
        <w:suppressAutoHyphens/>
        <w:autoSpaceDE w:val="0"/>
        <w:spacing w:before="10" w:after="0" w:line="240" w:lineRule="auto"/>
        <w:ind w:left="662" w:right="98" w:firstLine="46"/>
        <w:jc w:val="both"/>
        <w:rPr>
          <w:rFonts w:ascii="Times New Roman" w:eastAsia="Times New Roman" w:hAnsi="Times New Roman" w:cs="Times New Roman"/>
          <w:bCs/>
          <w:iCs/>
          <w:sz w:val="24"/>
          <w:szCs w:val="24"/>
          <w:lang w:eastAsia="ar-SA"/>
        </w:rPr>
      </w:pPr>
      <w:r w:rsidRPr="005C6BA7">
        <w:rPr>
          <w:rFonts w:ascii="Times New Roman" w:eastAsia="Times New Roman" w:hAnsi="Times New Roman" w:cs="Times New Roman"/>
          <w:b/>
          <w:bCs/>
          <w:iCs/>
          <w:sz w:val="24"/>
          <w:szCs w:val="24"/>
          <w:lang w:eastAsia="ar-SA"/>
        </w:rPr>
        <w:t xml:space="preserve">График приема специалиста: </w:t>
      </w:r>
      <w:r w:rsidRPr="005C6BA7">
        <w:rPr>
          <w:rFonts w:ascii="Times New Roman" w:eastAsia="Times New Roman" w:hAnsi="Times New Roman" w:cs="Times New Roman"/>
          <w:b/>
          <w:bCs/>
          <w:iCs/>
          <w:sz w:val="24"/>
          <w:szCs w:val="24"/>
          <w:lang w:eastAsia="ar-SA"/>
        </w:rPr>
        <w:tab/>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По</w:t>
      </w:r>
      <w:r w:rsidR="00962B5A">
        <w:rPr>
          <w:rFonts w:ascii="Times New Roman" w:eastAsia="Times New Roman" w:hAnsi="Times New Roman" w:cs="Times New Roman"/>
          <w:sz w:val="24"/>
          <w:szCs w:val="24"/>
          <w:lang w:eastAsia="ru-RU"/>
        </w:rPr>
        <w:t xml:space="preserve">недельник                </w:t>
      </w:r>
      <w:r w:rsidR="006B62AC">
        <w:rPr>
          <w:rFonts w:ascii="Times New Roman" w:eastAsia="Times New Roman" w:hAnsi="Times New Roman" w:cs="Times New Roman"/>
          <w:sz w:val="24"/>
          <w:szCs w:val="24"/>
          <w:lang w:eastAsia="ru-RU"/>
        </w:rPr>
        <w:t>8</w:t>
      </w:r>
      <w:r w:rsidR="00962B5A">
        <w:rPr>
          <w:rFonts w:ascii="Times New Roman" w:eastAsia="Times New Roman" w:hAnsi="Times New Roman" w:cs="Times New Roman"/>
          <w:sz w:val="24"/>
          <w:szCs w:val="24"/>
          <w:lang w:eastAsia="ru-RU"/>
        </w:rPr>
        <w:t>.00-</w:t>
      </w:r>
      <w:r w:rsidR="00962B5A" w:rsidRPr="00372F0B">
        <w:rPr>
          <w:rFonts w:ascii="Times New Roman" w:hAnsi="Times New Roman"/>
          <w:color w:val="000000"/>
          <w:sz w:val="24"/>
          <w:szCs w:val="24"/>
        </w:rPr>
        <w:t>1</w:t>
      </w:r>
      <w:r w:rsidR="006B62AC">
        <w:rPr>
          <w:rFonts w:ascii="Times New Roman" w:hAnsi="Times New Roman"/>
          <w:color w:val="000000"/>
          <w:sz w:val="24"/>
          <w:szCs w:val="24"/>
        </w:rPr>
        <w:t>2</w:t>
      </w:r>
      <w:r w:rsidR="00962B5A">
        <w:rPr>
          <w:rFonts w:ascii="Times New Roman" w:hAnsi="Times New Roman"/>
          <w:color w:val="000000"/>
          <w:sz w:val="24"/>
          <w:szCs w:val="24"/>
        </w:rPr>
        <w:t>.</w:t>
      </w:r>
      <w:r w:rsidR="00962B5A" w:rsidRPr="00372F0B">
        <w:rPr>
          <w:rFonts w:ascii="Times New Roman" w:hAnsi="Times New Roman"/>
          <w:color w:val="000000"/>
          <w:sz w:val="24"/>
          <w:szCs w:val="24"/>
        </w:rPr>
        <w:t xml:space="preserve">00 </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Вторник                        </w:t>
      </w:r>
      <w:r w:rsidR="006B62AC">
        <w:rPr>
          <w:rFonts w:ascii="Times New Roman" w:eastAsia="Times New Roman" w:hAnsi="Times New Roman" w:cs="Times New Roman"/>
          <w:sz w:val="24"/>
          <w:szCs w:val="24"/>
          <w:lang w:eastAsia="ru-RU"/>
        </w:rPr>
        <w:t>8</w:t>
      </w:r>
      <w:r w:rsidR="00962B5A">
        <w:rPr>
          <w:rFonts w:ascii="Times New Roman" w:eastAsia="Times New Roman" w:hAnsi="Times New Roman" w:cs="Times New Roman"/>
          <w:sz w:val="24"/>
          <w:szCs w:val="24"/>
          <w:lang w:eastAsia="ru-RU"/>
        </w:rPr>
        <w:t>.00-</w:t>
      </w:r>
      <w:r w:rsidR="006B62AC">
        <w:rPr>
          <w:rFonts w:ascii="Times New Roman" w:hAnsi="Times New Roman"/>
          <w:color w:val="000000"/>
          <w:sz w:val="24"/>
          <w:szCs w:val="24"/>
        </w:rPr>
        <w:t>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Среда                            </w:t>
      </w:r>
      <w:r w:rsidR="006B62AC">
        <w:rPr>
          <w:rFonts w:ascii="Times New Roman" w:eastAsia="Times New Roman" w:hAnsi="Times New Roman" w:cs="Times New Roman"/>
          <w:sz w:val="24"/>
          <w:szCs w:val="24"/>
          <w:lang w:eastAsia="ru-RU"/>
        </w:rPr>
        <w:t>8.00-12.00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Четверг                         </w:t>
      </w:r>
      <w:r w:rsidR="006B62AC">
        <w:rPr>
          <w:rFonts w:ascii="Times New Roman" w:eastAsia="Times New Roman" w:hAnsi="Times New Roman" w:cs="Times New Roman"/>
          <w:sz w:val="24"/>
          <w:szCs w:val="24"/>
          <w:lang w:eastAsia="ru-RU"/>
        </w:rPr>
        <w:t>8.00-12.00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 xml:space="preserve">Пятница                      </w:t>
      </w:r>
      <w:r w:rsidR="006B62AC">
        <w:rPr>
          <w:rFonts w:ascii="Times New Roman" w:eastAsia="Times New Roman" w:hAnsi="Times New Roman" w:cs="Times New Roman"/>
          <w:sz w:val="24"/>
          <w:szCs w:val="24"/>
          <w:lang w:eastAsia="ru-RU"/>
        </w:rPr>
        <w:t xml:space="preserve"> </w:t>
      </w:r>
      <w:r w:rsidRPr="005C6BA7">
        <w:rPr>
          <w:rFonts w:ascii="Times New Roman" w:eastAsia="Times New Roman" w:hAnsi="Times New Roman" w:cs="Times New Roman"/>
          <w:sz w:val="24"/>
          <w:szCs w:val="24"/>
          <w:lang w:eastAsia="ru-RU"/>
        </w:rPr>
        <w:t xml:space="preserve"> </w:t>
      </w:r>
      <w:r w:rsidR="006B62AC">
        <w:rPr>
          <w:rFonts w:ascii="Times New Roman" w:eastAsia="Times New Roman" w:hAnsi="Times New Roman" w:cs="Times New Roman"/>
          <w:sz w:val="24"/>
          <w:szCs w:val="24"/>
          <w:lang w:eastAsia="ru-RU"/>
        </w:rPr>
        <w:t>8.00-12.00</w:t>
      </w:r>
    </w:p>
    <w:p w:rsidR="0081746C" w:rsidRPr="005C6BA7" w:rsidRDefault="0081746C" w:rsidP="0081746C">
      <w:pPr>
        <w:spacing w:after="0" w:line="240" w:lineRule="auto"/>
        <w:jc w:val="both"/>
        <w:rPr>
          <w:rFonts w:ascii="Times New Roman" w:eastAsia="Times New Roman" w:hAnsi="Times New Roman" w:cs="Times New Roman"/>
          <w:sz w:val="24"/>
          <w:szCs w:val="24"/>
          <w:lang w:eastAsia="ru-RU"/>
        </w:rPr>
      </w:pPr>
      <w:r w:rsidRPr="005C6BA7">
        <w:rPr>
          <w:rFonts w:ascii="Times New Roman" w:eastAsia="Times New Roman" w:hAnsi="Times New Roman" w:cs="Times New Roman"/>
          <w:sz w:val="24"/>
          <w:szCs w:val="24"/>
          <w:lang w:eastAsia="ru-RU"/>
        </w:rPr>
        <w:t>Суббота, воскресенье – выходной день</w:t>
      </w:r>
      <w:r w:rsidR="006B62AC">
        <w:rPr>
          <w:rFonts w:ascii="Times New Roman" w:eastAsia="Times New Roman" w:hAnsi="Times New Roman" w:cs="Times New Roman"/>
          <w:sz w:val="24"/>
          <w:szCs w:val="24"/>
          <w:lang w:eastAsia="ru-RU"/>
        </w:rPr>
        <w:t>.</w:t>
      </w:r>
    </w:p>
    <w:p w:rsidR="006B62AC" w:rsidRDefault="0081746C" w:rsidP="006B62AC">
      <w:pPr>
        <w:tabs>
          <w:tab w:val="left" w:pos="1260"/>
        </w:tabs>
        <w:rPr>
          <w:rFonts w:ascii="Times New Roman" w:hAnsi="Times New Roman" w:cs="Times New Roman"/>
          <w:sz w:val="24"/>
          <w:szCs w:val="24"/>
        </w:rPr>
      </w:pPr>
      <w:r w:rsidRPr="005C6BA7">
        <w:rPr>
          <w:rFonts w:ascii="Times New Roman" w:eastAsia="Times New Roman" w:hAnsi="Times New Roman" w:cs="Times New Roman"/>
          <w:sz w:val="24"/>
          <w:szCs w:val="24"/>
          <w:lang w:eastAsia="ru-RU"/>
        </w:rPr>
        <w:t xml:space="preserve">Адрес </w:t>
      </w:r>
      <w:r w:rsidR="00536977">
        <w:rPr>
          <w:rFonts w:ascii="Times New Roman" w:eastAsia="Times New Roman" w:hAnsi="Times New Roman" w:cs="Times New Roman"/>
          <w:sz w:val="24"/>
          <w:szCs w:val="24"/>
          <w:lang w:eastAsia="ru-RU"/>
        </w:rPr>
        <w:t>электронной почты Администрации</w:t>
      </w:r>
      <w:r w:rsidRPr="005C6BA7">
        <w:rPr>
          <w:rFonts w:ascii="Times New Roman" w:eastAsia="Times New Roman" w:hAnsi="Times New Roman" w:cs="Times New Roman"/>
          <w:sz w:val="24"/>
          <w:szCs w:val="24"/>
          <w:lang w:eastAsia="ru-RU"/>
        </w:rPr>
        <w:t>:</w:t>
      </w:r>
      <w:r w:rsidR="006B62AC" w:rsidRPr="006B62AC">
        <w:rPr>
          <w:rFonts w:ascii="Calibri" w:hAnsi="Calibri" w:cs="Calibri"/>
        </w:rPr>
        <w:t xml:space="preserve"> </w:t>
      </w:r>
      <w:hyperlink r:id="rId9" w:history="1">
        <w:r w:rsidR="006B62AC" w:rsidRPr="006B62AC">
          <w:rPr>
            <w:rStyle w:val="a4"/>
            <w:rFonts w:ascii="Times New Roman" w:hAnsi="Times New Roman" w:cs="Times New Roman"/>
            <w:color w:val="auto"/>
            <w:sz w:val="24"/>
            <w:szCs w:val="24"/>
            <w:u w:val="none"/>
          </w:rPr>
          <w:t>baturino-sp@asino.gov70.ru</w:t>
        </w:r>
      </w:hyperlink>
    </w:p>
    <w:p w:rsidR="0019069C" w:rsidRPr="0019069C" w:rsidRDefault="0019069C" w:rsidP="006B62AC">
      <w:pPr>
        <w:tabs>
          <w:tab w:val="left" w:pos="1260"/>
        </w:tabs>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5</w:t>
      </w:r>
      <w:r w:rsidRPr="0019069C">
        <w:rPr>
          <w:rFonts w:ascii="Times New Roman" w:eastAsia="Times New Roman" w:hAnsi="Times New Roman" w:cs="Times New Roman"/>
          <w:sz w:val="24"/>
          <w:szCs w:val="24"/>
          <w:lang w:eastAsia="ru-RU"/>
        </w:rPr>
        <w:t>. Порядок получения заявителями информации (консультаций)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а) в устном виде на личном приеме или посредством телефонной связи;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б) в письменном виде посредством почтовой или электронной связи в </w:t>
      </w:r>
      <w:r w:rsidR="00536977">
        <w:rPr>
          <w:rFonts w:ascii="Times New Roman" w:eastAsia="Times New Roman" w:hAnsi="Times New Roman" w:cs="Times New Roman"/>
          <w:sz w:val="24"/>
          <w:szCs w:val="24"/>
          <w:lang w:eastAsia="ru-RU"/>
        </w:rPr>
        <w:t>Администрацию</w:t>
      </w:r>
      <w:r w:rsidRPr="0019069C">
        <w:rPr>
          <w:rFonts w:ascii="Times New Roman" w:eastAsia="Times New Roman" w:hAnsi="Times New Roman" w:cs="Times New Roman"/>
          <w:sz w:val="24"/>
          <w:szCs w:val="24"/>
          <w:lang w:eastAsia="ru-RU"/>
        </w:rPr>
        <w:t>;</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перечень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источник получения документов, необходимых для получения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время приема и выдачи документов;</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сроки рассмотрения заявлений;</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обжалование действий (бездействия) и решений, осуществляемых и принимаемых в ходе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места размещения информации, а также справочных материалов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принятии решения по конкретному заявлению;</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о нормативно-правовых актах (наименование, номер, дата принятия), регулирующих деятельность по предоставлению муниципальной услуги.</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4) при консультировании посредством электронной связи по вопросам, указанным в подпунктах 2 и 3 настоящего пункта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настоящего пункта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6) основными требованиями к информированию (консультированию) заинтересованных лиц являются:</w:t>
      </w:r>
    </w:p>
    <w:p w:rsidR="0019069C" w:rsidRPr="0019069C" w:rsidRDefault="0019069C" w:rsidP="001906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достоверность и полнота информирования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lastRenderedPageBreak/>
        <w:t xml:space="preserve">    </w:t>
      </w:r>
      <w:r w:rsidRPr="0019069C">
        <w:rPr>
          <w:rFonts w:ascii="Times New Roman" w:eastAsia="Times New Roman" w:hAnsi="Times New Roman" w:cs="Times New Roman"/>
          <w:sz w:val="24"/>
          <w:szCs w:val="24"/>
          <w:lang w:eastAsia="ru-RU"/>
        </w:rPr>
        <w:tab/>
        <w:t xml:space="preserve">четкость в изложении информации об услуге; </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удобство и доступность получения информации об услуге;</w:t>
      </w:r>
    </w:p>
    <w:p w:rsidR="0019069C" w:rsidRPr="0019069C" w:rsidRDefault="0019069C" w:rsidP="001906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069C">
        <w:rPr>
          <w:rFonts w:ascii="Times New Roman" w:eastAsia="Times New Roman" w:hAnsi="Times New Roman" w:cs="Times New Roman"/>
          <w:sz w:val="24"/>
          <w:szCs w:val="24"/>
          <w:lang w:eastAsia="ru-RU"/>
        </w:rPr>
        <w:t xml:space="preserve">    </w:t>
      </w:r>
      <w:r w:rsidRPr="0019069C">
        <w:rPr>
          <w:rFonts w:ascii="Times New Roman" w:eastAsia="Times New Roman" w:hAnsi="Times New Roman" w:cs="Times New Roman"/>
          <w:sz w:val="24"/>
          <w:szCs w:val="24"/>
          <w:lang w:eastAsia="ru-RU"/>
        </w:rPr>
        <w:tab/>
        <w:t xml:space="preserve">оперативность предоставления информации об услуге.        </w:t>
      </w:r>
      <w:r w:rsidRPr="0019069C">
        <w:rPr>
          <w:rFonts w:ascii="Times New Roman" w:eastAsia="Times New Roman" w:hAnsi="Times New Roman" w:cs="Times New Roman"/>
          <w:sz w:val="24"/>
          <w:szCs w:val="24"/>
          <w:lang w:eastAsia="ru-RU"/>
        </w:rPr>
        <w:tab/>
      </w:r>
    </w:p>
    <w:p w:rsidR="00D50C3D" w:rsidRPr="00D50C3D" w:rsidRDefault="00D50C3D" w:rsidP="000E033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50C3D">
        <w:rPr>
          <w:rFonts w:ascii="Times New Roman" w:eastAsia="Times New Roman" w:hAnsi="Times New Roman" w:cs="Times New Roman"/>
          <w:b/>
          <w:sz w:val="24"/>
          <w:szCs w:val="24"/>
          <w:lang w:eastAsia="ru-RU"/>
        </w:rPr>
        <w:t>2. Стандарт предоставления муниципальной услуги</w:t>
      </w:r>
    </w:p>
    <w:p w:rsidR="000E033E"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50C3D" w:rsidRPr="00D50C3D">
        <w:rPr>
          <w:rFonts w:ascii="Times New Roman" w:eastAsia="Times New Roman" w:hAnsi="Times New Roman" w:cs="Times New Roman"/>
          <w:sz w:val="24"/>
          <w:szCs w:val="24"/>
          <w:lang w:eastAsia="ru-RU"/>
        </w:rPr>
        <w:t xml:space="preserve">. Наименование муниципальной услуги: </w:t>
      </w:r>
    </w:p>
    <w:p w:rsidR="00D50C3D" w:rsidRPr="00D50C3D"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6977">
        <w:rPr>
          <w:rFonts w:ascii="Times New Roman" w:eastAsia="Times New Roman" w:hAnsi="Times New Roman" w:cs="Times New Roman"/>
          <w:iCs/>
          <w:sz w:val="24"/>
          <w:szCs w:val="24"/>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D74C8B">
        <w:rPr>
          <w:rFonts w:ascii="Times New Roman" w:eastAsia="Times New Roman" w:hAnsi="Times New Roman" w:cs="Times New Roman"/>
          <w:iCs/>
          <w:sz w:val="24"/>
          <w:szCs w:val="24"/>
          <w:lang w:eastAsia="ru-RU"/>
        </w:rPr>
        <w:t>Батурин</w:t>
      </w:r>
      <w:r w:rsidR="00FD3C01">
        <w:rPr>
          <w:rFonts w:ascii="Times New Roman" w:eastAsia="Times New Roman" w:hAnsi="Times New Roman" w:cs="Times New Roman"/>
          <w:iCs/>
          <w:sz w:val="24"/>
          <w:szCs w:val="24"/>
          <w:lang w:eastAsia="ru-RU"/>
        </w:rPr>
        <w:t>ского</w:t>
      </w:r>
      <w:r w:rsidRPr="00536977">
        <w:rPr>
          <w:rFonts w:ascii="Times New Roman" w:eastAsia="Times New Roman" w:hAnsi="Times New Roman" w:cs="Times New Roman"/>
          <w:iCs/>
          <w:sz w:val="24"/>
          <w:szCs w:val="24"/>
          <w:lang w:eastAsia="ru-RU"/>
        </w:rPr>
        <w:t xml:space="preserve"> сельского поселения о местных налогах и сборах</w:t>
      </w:r>
      <w:r w:rsidR="00D50C3D" w:rsidRPr="00D50C3D">
        <w:rPr>
          <w:rFonts w:ascii="Times New Roman" w:eastAsia="Times New Roman" w:hAnsi="Times New Roman" w:cs="Times New Roman"/>
          <w:sz w:val="24"/>
          <w:szCs w:val="24"/>
          <w:lang w:eastAsia="ru-RU"/>
        </w:rPr>
        <w:t>.</w:t>
      </w:r>
    </w:p>
    <w:p w:rsidR="00D50C3D" w:rsidRPr="00D50C3D" w:rsidRDefault="00536977"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50C3D" w:rsidRPr="00D50C3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финансовый орган Администрации </w:t>
      </w:r>
      <w:r w:rsidR="00D74C8B">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00D50C3D" w:rsidRPr="00D50C3D">
        <w:rPr>
          <w:rFonts w:ascii="Times New Roman" w:eastAsia="Times New Roman" w:hAnsi="Times New Roman" w:cs="Times New Roman"/>
          <w:sz w:val="24"/>
          <w:szCs w:val="24"/>
          <w:lang w:eastAsia="ru-RU"/>
        </w:rPr>
        <w:t xml:space="preserve"> сельского поселения (далее – финансовый орган). </w:t>
      </w:r>
      <w:r w:rsidR="00AE3DFC">
        <w:rPr>
          <w:rFonts w:ascii="Times New Roman" w:eastAsia="Times New Roman" w:hAnsi="Times New Roman" w:cs="Times New Roman"/>
          <w:sz w:val="24"/>
          <w:szCs w:val="24"/>
          <w:lang w:eastAsia="ru-RU"/>
        </w:rPr>
        <w:t xml:space="preserve">Отдельные административные процедуры </w:t>
      </w:r>
      <w:r w:rsidR="00A85FDA">
        <w:rPr>
          <w:rFonts w:ascii="Times New Roman" w:eastAsia="Times New Roman" w:hAnsi="Times New Roman" w:cs="Times New Roman"/>
          <w:sz w:val="24"/>
          <w:szCs w:val="24"/>
          <w:lang w:eastAsia="ru-RU"/>
        </w:rPr>
        <w:t xml:space="preserve"> и действия </w:t>
      </w:r>
      <w:r w:rsidR="00AE3DFC">
        <w:rPr>
          <w:rFonts w:ascii="Times New Roman" w:eastAsia="Times New Roman" w:hAnsi="Times New Roman" w:cs="Times New Roman"/>
          <w:sz w:val="24"/>
          <w:szCs w:val="24"/>
          <w:lang w:eastAsia="ru-RU"/>
        </w:rPr>
        <w:t xml:space="preserve">выполняет </w:t>
      </w:r>
      <w:r w:rsidR="00943BBA">
        <w:rPr>
          <w:rFonts w:ascii="Times New Roman" w:eastAsia="Times New Roman" w:hAnsi="Times New Roman" w:cs="Times New Roman"/>
          <w:sz w:val="24"/>
          <w:szCs w:val="24"/>
          <w:lang w:eastAsia="ru-RU"/>
        </w:rPr>
        <w:t>главный бухгалтер</w:t>
      </w:r>
      <w:r w:rsidR="00AE3DFC">
        <w:rPr>
          <w:rFonts w:ascii="Times New Roman" w:eastAsia="Times New Roman" w:hAnsi="Times New Roman" w:cs="Times New Roman"/>
          <w:sz w:val="24"/>
          <w:szCs w:val="24"/>
          <w:lang w:eastAsia="ru-RU"/>
        </w:rPr>
        <w:t xml:space="preserve"> (далее – специалист Администрации).</w:t>
      </w:r>
    </w:p>
    <w:p w:rsidR="00D50C3D" w:rsidRPr="00D50C3D" w:rsidRDefault="00D50C3D" w:rsidP="00D50C3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и уполномоченным МФЦ, со дня вступления в силу соответствующего соглашения о взаимодействии.</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50C3D" w:rsidRPr="00D50C3D">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0" w:name="Par3"/>
      <w:bookmarkStart w:id="1" w:name="Par4"/>
      <w:r w:rsidRPr="00D50C3D">
        <w:rPr>
          <w:rFonts w:ascii="Times New Roman" w:eastAsia="Calibri" w:hAnsi="Times New Roman" w:cs="Times New Roman"/>
          <w:color w:val="000000"/>
          <w:sz w:val="24"/>
          <w:szCs w:val="24"/>
        </w:rPr>
        <w:t>1) письменное разъяснение по вопросам применения муниципальных правовых актов о налогах и сборах;</w:t>
      </w:r>
      <w:bookmarkEnd w:id="0"/>
      <w:bookmarkEnd w:id="1"/>
    </w:p>
    <w:p w:rsidR="00D50C3D" w:rsidRPr="00D50C3D" w:rsidRDefault="00D50C3D" w:rsidP="00D50C3D">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D50C3D">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50C3D" w:rsidRPr="00D50C3D">
        <w:rPr>
          <w:rFonts w:ascii="Times New Roman" w:eastAsia="Times New Roman" w:hAnsi="Times New Roman" w:cs="Times New Roman"/>
          <w:sz w:val="24"/>
          <w:szCs w:val="24"/>
          <w:lang w:eastAsia="ru-RU"/>
        </w:rPr>
        <w:t xml:space="preserve"> Срок предоставления муниципальной услуги – два месяца со дня поступления запроса заявителя.</w:t>
      </w:r>
    </w:p>
    <w:p w:rsidR="00D50C3D" w:rsidRPr="00D50C3D" w:rsidRDefault="00D50C3D"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rsidR="00D50C3D" w:rsidRPr="00D50C3D" w:rsidRDefault="00F86EB8"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50C3D" w:rsidRPr="00D50C3D">
        <w:rPr>
          <w:rFonts w:ascii="Times New Roman" w:eastAsia="Times New Roman" w:hAnsi="Times New Roman" w:cs="Times New Roman"/>
          <w:sz w:val="24"/>
          <w:szCs w:val="24"/>
          <w:lang w:eastAsia="ru-RU"/>
        </w:rPr>
        <w:t>. Правовые основания для предоставления муниципальной услуги:</w:t>
      </w:r>
    </w:p>
    <w:p w:rsidR="00D50C3D" w:rsidRPr="00D50C3D" w:rsidRDefault="003F2E0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r:id="rId10" w:history="1">
        <w:r w:rsidR="00D50C3D" w:rsidRPr="00D50C3D">
          <w:rPr>
            <w:rFonts w:ascii="Times New Roman" w:eastAsia="Times New Roman" w:hAnsi="Times New Roman" w:cs="Times New Roman"/>
            <w:sz w:val="24"/>
            <w:szCs w:val="24"/>
            <w:lang w:eastAsia="ru-RU"/>
          </w:rPr>
          <w:t>Конституция</w:t>
        </w:r>
      </w:hyperlink>
      <w:r w:rsidR="00D50C3D" w:rsidRPr="00D50C3D">
        <w:rPr>
          <w:rFonts w:ascii="Times New Roman" w:eastAsia="Times New Roman" w:hAnsi="Times New Roman" w:cs="Times New Roman"/>
          <w:sz w:val="24"/>
          <w:szCs w:val="24"/>
          <w:lang w:eastAsia="ru-RU"/>
        </w:rPr>
        <w:t xml:space="preserve"> Российской Федерации;</w:t>
      </w:r>
    </w:p>
    <w:p w:rsidR="00D50C3D" w:rsidRPr="00D50C3D" w:rsidRDefault="00D50C3D" w:rsidP="00D50C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           Налоговый кодекс Российской Федерации;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Федеральный </w:t>
      </w:r>
      <w:hyperlink r:id="rId11" w:history="1">
        <w:r w:rsidRPr="00D50C3D">
          <w:rPr>
            <w:rFonts w:ascii="Times New Roman" w:eastAsia="Times New Roman" w:hAnsi="Times New Roman" w:cs="Times New Roman"/>
            <w:sz w:val="24"/>
            <w:szCs w:val="24"/>
            <w:lang w:eastAsia="ru-RU"/>
          </w:rPr>
          <w:t>закон</w:t>
        </w:r>
      </w:hyperlink>
      <w:r w:rsidRPr="00D50C3D">
        <w:rPr>
          <w:rFonts w:ascii="Times New Roman" w:eastAsia="Times New Roman" w:hAnsi="Times New Roman" w:cs="Times New Roman"/>
          <w:sz w:val="24"/>
          <w:szCs w:val="24"/>
          <w:lang w:eastAsia="ru-RU"/>
        </w:rPr>
        <w:t xml:space="preserve"> от </w:t>
      </w:r>
      <w:r w:rsidR="00F86EB8">
        <w:rPr>
          <w:rFonts w:ascii="Times New Roman" w:eastAsia="Times New Roman" w:hAnsi="Times New Roman" w:cs="Times New Roman"/>
          <w:sz w:val="24"/>
          <w:szCs w:val="24"/>
          <w:lang w:eastAsia="ru-RU"/>
        </w:rPr>
        <w:t xml:space="preserve">6 октября </w:t>
      </w:r>
      <w:r w:rsidRPr="00D50C3D">
        <w:rPr>
          <w:rFonts w:ascii="Times New Roman" w:eastAsia="Times New Roman" w:hAnsi="Times New Roman" w:cs="Times New Roman"/>
          <w:sz w:val="24"/>
          <w:szCs w:val="24"/>
          <w:lang w:eastAsia="ru-RU"/>
        </w:rPr>
        <w:t>2003</w:t>
      </w:r>
      <w:r w:rsidR="00F86EB8">
        <w:rPr>
          <w:rFonts w:ascii="Times New Roman" w:eastAsia="Times New Roman" w:hAnsi="Times New Roman" w:cs="Times New Roman"/>
          <w:sz w:val="24"/>
          <w:szCs w:val="24"/>
          <w:lang w:eastAsia="ru-RU"/>
        </w:rPr>
        <w:t xml:space="preserve"> года</w:t>
      </w:r>
      <w:r w:rsidRPr="00D50C3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Федеральный </w:t>
      </w:r>
      <w:hyperlink r:id="rId12" w:history="1">
        <w:r w:rsidRPr="00D50C3D">
          <w:rPr>
            <w:rFonts w:ascii="Times New Roman" w:eastAsia="Times New Roman" w:hAnsi="Times New Roman" w:cs="Times New Roman"/>
            <w:sz w:val="24"/>
            <w:szCs w:val="24"/>
            <w:lang w:eastAsia="ru-RU"/>
          </w:rPr>
          <w:t>закон</w:t>
        </w:r>
      </w:hyperlink>
      <w:r w:rsidRPr="00D50C3D">
        <w:rPr>
          <w:rFonts w:ascii="Times New Roman" w:eastAsia="Times New Roman" w:hAnsi="Times New Roman" w:cs="Times New Roman"/>
          <w:sz w:val="24"/>
          <w:szCs w:val="24"/>
          <w:lang w:eastAsia="ru-RU"/>
        </w:rPr>
        <w:t xml:space="preserve"> от 27</w:t>
      </w:r>
      <w:r w:rsidR="00F86EB8">
        <w:rPr>
          <w:rFonts w:ascii="Times New Roman" w:eastAsia="Times New Roman" w:hAnsi="Times New Roman" w:cs="Times New Roman"/>
          <w:sz w:val="24"/>
          <w:szCs w:val="24"/>
          <w:lang w:eastAsia="ru-RU"/>
        </w:rPr>
        <w:t xml:space="preserve"> июля </w:t>
      </w:r>
      <w:r w:rsidRPr="00D50C3D">
        <w:rPr>
          <w:rFonts w:ascii="Times New Roman" w:eastAsia="Times New Roman" w:hAnsi="Times New Roman" w:cs="Times New Roman"/>
          <w:sz w:val="24"/>
          <w:szCs w:val="24"/>
          <w:lang w:eastAsia="ru-RU"/>
        </w:rPr>
        <w:t>2010</w:t>
      </w:r>
      <w:r w:rsidR="00F86EB8">
        <w:rPr>
          <w:rFonts w:ascii="Times New Roman" w:eastAsia="Times New Roman" w:hAnsi="Times New Roman" w:cs="Times New Roman"/>
          <w:sz w:val="24"/>
          <w:szCs w:val="24"/>
          <w:lang w:eastAsia="ru-RU"/>
        </w:rPr>
        <w:t xml:space="preserve"> года</w:t>
      </w:r>
      <w:r w:rsidRPr="00D50C3D">
        <w:rPr>
          <w:rFonts w:ascii="Times New Roman" w:eastAsia="Times New Roman" w:hAnsi="Times New Roman" w:cs="Times New Roman"/>
          <w:sz w:val="24"/>
          <w:szCs w:val="24"/>
          <w:lang w:eastAsia="ru-RU"/>
        </w:rPr>
        <w:t xml:space="preserve"> №</w:t>
      </w:r>
      <w:r w:rsidR="00F86EB8">
        <w:rPr>
          <w:rFonts w:ascii="Times New Roman" w:eastAsia="Times New Roman" w:hAnsi="Times New Roman" w:cs="Times New Roman"/>
          <w:sz w:val="24"/>
          <w:szCs w:val="24"/>
          <w:lang w:eastAsia="ru-RU"/>
        </w:rPr>
        <w:t xml:space="preserve"> </w:t>
      </w:r>
      <w:r w:rsidRPr="00D50C3D">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r w:rsidR="002520D8">
        <w:rPr>
          <w:rFonts w:ascii="Times New Roman" w:eastAsia="Times New Roman" w:hAnsi="Times New Roman" w:cs="Times New Roman"/>
          <w:sz w:val="24"/>
          <w:szCs w:val="24"/>
          <w:lang w:eastAsia="ru-RU"/>
        </w:rPr>
        <w:t xml:space="preserve"> (далее – Федеральный закон № 210-ФЗ)</w:t>
      </w:r>
      <w:r w:rsidRPr="00D50C3D">
        <w:rPr>
          <w:rFonts w:ascii="Times New Roman" w:eastAsia="Times New Roman" w:hAnsi="Times New Roman" w:cs="Times New Roman"/>
          <w:sz w:val="24"/>
          <w:szCs w:val="24"/>
          <w:lang w:eastAsia="ru-RU"/>
        </w:rPr>
        <w:t>;</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 xml:space="preserve">Устав </w:t>
      </w:r>
      <w:r w:rsidR="00FD3C01">
        <w:rPr>
          <w:rFonts w:ascii="Times New Roman" w:eastAsia="Times New Roman" w:hAnsi="Times New Roman" w:cs="Times New Roman"/>
          <w:sz w:val="24"/>
          <w:szCs w:val="24"/>
          <w:lang w:eastAsia="ru-RU"/>
        </w:rPr>
        <w:t>Новиковского</w:t>
      </w:r>
      <w:r w:rsidR="00F86EB8">
        <w:rPr>
          <w:rFonts w:ascii="Times New Roman" w:eastAsia="Times New Roman" w:hAnsi="Times New Roman" w:cs="Times New Roman"/>
          <w:sz w:val="24"/>
          <w:szCs w:val="24"/>
          <w:lang w:eastAsia="ru-RU"/>
        </w:rPr>
        <w:t xml:space="preserve"> сельского поселения.</w:t>
      </w:r>
    </w:p>
    <w:p w:rsidR="00F86EB8" w:rsidRPr="00F86EB8" w:rsidRDefault="00F86EB8" w:rsidP="00F86EB8">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50C3D" w:rsidRPr="00D50C3D">
        <w:rPr>
          <w:rFonts w:ascii="Times New Roman" w:eastAsia="Calibri" w:hAnsi="Times New Roman" w:cs="Times New Roman"/>
          <w:color w:val="000000"/>
          <w:sz w:val="24"/>
          <w:szCs w:val="24"/>
        </w:rPr>
        <w:t xml:space="preserve">. </w:t>
      </w:r>
      <w:r w:rsidRPr="00F86EB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предоставляемый заявителем:</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86EB8">
        <w:rPr>
          <w:rFonts w:ascii="Times New Roman" w:eastAsia="Times New Roman" w:hAnsi="Times New Roman" w:cs="Times New Roman"/>
          <w:bCs/>
          <w:sz w:val="24"/>
          <w:szCs w:val="24"/>
          <w:lang w:eastAsia="ru-RU"/>
        </w:rPr>
        <w:t>1)</w:t>
      </w:r>
      <w:r w:rsidRPr="00F86EB8">
        <w:rPr>
          <w:rFonts w:ascii="Times New Roman" w:eastAsia="Times New Roman" w:hAnsi="Times New Roman" w:cs="Times New Roman"/>
          <w:sz w:val="24"/>
          <w:szCs w:val="24"/>
          <w:lang w:eastAsia="ru-RU"/>
        </w:rPr>
        <w:t xml:space="preserve"> </w:t>
      </w:r>
      <w:hyperlink r:id="rId13" w:history="1">
        <w:r w:rsidRPr="00D50C3D">
          <w:rPr>
            <w:rFonts w:ascii="Times New Roman" w:eastAsia="Times New Roman" w:hAnsi="Times New Roman" w:cs="Times New Roman"/>
            <w:sz w:val="24"/>
            <w:szCs w:val="24"/>
            <w:lang w:eastAsia="ru-RU"/>
          </w:rPr>
          <w:t>заявление</w:t>
        </w:r>
      </w:hyperlink>
      <w:r w:rsidRPr="00D50C3D">
        <w:rPr>
          <w:rFonts w:ascii="Times New Roman" w:eastAsia="Times New Roman" w:hAnsi="Times New Roman" w:cs="Times New Roman"/>
          <w:sz w:val="24"/>
          <w:szCs w:val="24"/>
          <w:lang w:eastAsia="ru-RU"/>
        </w:rPr>
        <w:t xml:space="preserve"> о </w:t>
      </w:r>
      <w:r>
        <w:rPr>
          <w:rFonts w:ascii="Times New Roman" w:eastAsia="Times New Roman" w:hAnsi="Times New Roman" w:cs="Times New Roman"/>
          <w:sz w:val="24"/>
          <w:szCs w:val="24"/>
          <w:lang w:eastAsia="ru-RU"/>
        </w:rPr>
        <w:t>предоставлении</w:t>
      </w:r>
      <w:r w:rsidRPr="00D50C3D">
        <w:rPr>
          <w:rFonts w:ascii="Times New Roman" w:eastAsia="Times New Roman" w:hAnsi="Times New Roman" w:cs="Times New Roman"/>
          <w:sz w:val="24"/>
          <w:szCs w:val="24"/>
          <w:lang w:eastAsia="ru-RU"/>
        </w:rPr>
        <w:t xml:space="preserve"> письменных разъяснений по вопросам применения муниципальных правовых актов о налогах и сборах в письменной форме или в форме электронного документа </w:t>
      </w:r>
      <w:r>
        <w:rPr>
          <w:rFonts w:ascii="Times New Roman" w:eastAsia="Times New Roman" w:hAnsi="Times New Roman" w:cs="Times New Roman"/>
          <w:sz w:val="24"/>
          <w:szCs w:val="24"/>
          <w:lang w:eastAsia="ru-RU"/>
        </w:rPr>
        <w:t xml:space="preserve">согласно </w:t>
      </w:r>
      <w:r w:rsidRPr="00D50C3D">
        <w:rPr>
          <w:rFonts w:ascii="Times New Roman" w:eastAsia="Times New Roman" w:hAnsi="Times New Roman" w:cs="Times New Roman"/>
          <w:sz w:val="24"/>
          <w:szCs w:val="24"/>
          <w:lang w:eastAsia="ru-RU"/>
        </w:rPr>
        <w:t>приложени</w:t>
      </w:r>
      <w:r>
        <w:rPr>
          <w:rFonts w:ascii="Times New Roman" w:eastAsia="Times New Roman" w:hAnsi="Times New Roman" w:cs="Times New Roman"/>
          <w:sz w:val="24"/>
          <w:szCs w:val="24"/>
          <w:lang w:eastAsia="ru-RU"/>
        </w:rPr>
        <w:t>ю</w:t>
      </w:r>
      <w:r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Pr="00D50C3D">
        <w:rPr>
          <w:rFonts w:ascii="Times New Roman" w:eastAsia="Times New Roman" w:hAnsi="Times New Roman" w:cs="Times New Roman"/>
          <w:sz w:val="24"/>
          <w:szCs w:val="24"/>
          <w:lang w:eastAsia="ru-RU"/>
        </w:rPr>
        <w:t xml:space="preserve"> к настоящему Административному регламенту;</w:t>
      </w:r>
    </w:p>
    <w:p w:rsidR="00F86EB8" w:rsidRDefault="00F86EB8" w:rsidP="00F86E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86EB8">
        <w:rPr>
          <w:rFonts w:ascii="Times New Roman" w:eastAsia="Times New Roman" w:hAnsi="Times New Roman" w:cs="Times New Roman"/>
          <w:bCs/>
          <w:sz w:val="24"/>
          <w:szCs w:val="24"/>
          <w:lang w:eastAsia="ru-RU"/>
        </w:rPr>
        <w:t xml:space="preserve"> заявление о согласии на обработку персональных данных согласно приложению № </w:t>
      </w:r>
      <w:r>
        <w:rPr>
          <w:rFonts w:ascii="Times New Roman" w:eastAsia="Times New Roman" w:hAnsi="Times New Roman" w:cs="Times New Roman"/>
          <w:bCs/>
          <w:sz w:val="24"/>
          <w:szCs w:val="24"/>
          <w:lang w:eastAsia="ru-RU"/>
        </w:rPr>
        <w:t>2</w:t>
      </w:r>
      <w:r w:rsidRPr="00F86EB8">
        <w:rPr>
          <w:rFonts w:ascii="Times New Roman" w:eastAsia="Times New Roman" w:hAnsi="Times New Roman" w:cs="Times New Roman"/>
          <w:bCs/>
          <w:sz w:val="24"/>
          <w:szCs w:val="24"/>
          <w:lang w:eastAsia="ru-RU"/>
        </w:rPr>
        <w:t xml:space="preserve"> к настоящему регламенту.</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F86EB8">
        <w:rPr>
          <w:rFonts w:ascii="Times New Roman" w:eastAsia="Times New Roman" w:hAnsi="Times New Roman" w:cs="Times New Roman"/>
          <w:bCs/>
          <w:sz w:val="24"/>
          <w:szCs w:val="24"/>
          <w:lang w:eastAsia="ru-RU"/>
        </w:rPr>
        <w:t>) в случае, если документы направляет представитель заявителя, дополнительно предоставляются:</w:t>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документа, удостоверяющего личность представителя заявителя;</w:t>
      </w:r>
    </w:p>
    <w:p w:rsidR="00F86EB8" w:rsidRPr="00F86EB8" w:rsidRDefault="00F86EB8" w:rsidP="00F86EB8">
      <w:pPr>
        <w:widowControl w:val="0"/>
        <w:tabs>
          <w:tab w:val="left" w:pos="7500"/>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копия надлежащим образом заверенной доверенности.</w:t>
      </w:r>
      <w:r w:rsidRPr="00F86EB8">
        <w:rPr>
          <w:rFonts w:ascii="Times New Roman" w:eastAsia="Times New Roman" w:hAnsi="Times New Roman" w:cs="Times New Roman"/>
          <w:bCs/>
          <w:sz w:val="24"/>
          <w:szCs w:val="24"/>
          <w:lang w:eastAsia="ru-RU"/>
        </w:rPr>
        <w:tab/>
      </w:r>
    </w:p>
    <w:p w:rsidR="00F86EB8" w:rsidRPr="00F86EB8" w:rsidRDefault="00F86EB8" w:rsidP="00F86EB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86EB8">
        <w:rPr>
          <w:rFonts w:ascii="Times New Roman" w:eastAsia="Times New Roman" w:hAnsi="Times New Roman" w:cs="Times New Roman"/>
          <w:bCs/>
          <w:sz w:val="24"/>
          <w:szCs w:val="24"/>
          <w:lang w:eastAsia="ru-RU"/>
        </w:rPr>
        <w:t>Копии документов представляются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D50C3D" w:rsidRPr="00D50C3D" w:rsidRDefault="002520D8" w:rsidP="002520D8">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D50C3D" w:rsidRPr="00D50C3D">
        <w:rPr>
          <w:rFonts w:ascii="Times New Roman" w:eastAsia="Times New Roman" w:hAnsi="Times New Roman" w:cs="Times New Roman"/>
          <w:sz w:val="24"/>
          <w:szCs w:val="24"/>
          <w:lang w:eastAsia="ru-RU"/>
        </w:rPr>
        <w:t xml:space="preserve">. </w:t>
      </w:r>
      <w:proofErr w:type="gramStart"/>
      <w:r w:rsidR="00D50C3D" w:rsidRPr="00D50C3D">
        <w:rPr>
          <w:rFonts w:ascii="Times New Roman" w:eastAsia="Times New Roman" w:hAnsi="Times New Roman" w:cs="Times New Roman"/>
          <w:sz w:val="24"/>
          <w:szCs w:val="24"/>
          <w:lang w:eastAsia="ru-RU"/>
        </w:rPr>
        <w:t>Д</w:t>
      </w:r>
      <w:r w:rsidR="00D50C3D" w:rsidRPr="00D50C3D">
        <w:rPr>
          <w:rFonts w:ascii="Times New Roman" w:eastAsia="Times New Roman" w:hAnsi="Times New Roman" w:cs="Times New Roman"/>
          <w:bCs/>
          <w:sz w:val="24"/>
          <w:szCs w:val="24"/>
          <w:lang w:eastAsia="ru-RU"/>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w:t>
      </w:r>
      <w:r w:rsidR="00D50C3D" w:rsidRPr="00D50C3D">
        <w:rPr>
          <w:rFonts w:ascii="Times New Roman" w:eastAsia="Times New Roman" w:hAnsi="Times New Roman" w:cs="Times New Roman"/>
          <w:bCs/>
          <w:sz w:val="24"/>
          <w:szCs w:val="24"/>
          <w:lang w:eastAsia="ru-RU"/>
        </w:rPr>
        <w:lastRenderedPageBreak/>
        <w:t>получения заявителями, в том числе в электронной форме, отсутствуют.</w:t>
      </w:r>
      <w:proofErr w:type="gramEnd"/>
    </w:p>
    <w:p w:rsidR="00D50C3D" w:rsidRPr="00D50C3D" w:rsidRDefault="002520D8"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13</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00D50C3D" w:rsidRPr="00D50C3D">
        <w:rPr>
          <w:rFonts w:ascii="Times New Roman" w:eastAsia="Calibri" w:hAnsi="Times New Roman" w:cs="Times New Roman"/>
          <w:sz w:val="24"/>
          <w:szCs w:val="24"/>
        </w:rPr>
        <w:t xml:space="preserve">инансовый орган не вправе требовать от заявителя: </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D50C3D">
          <w:rPr>
            <w:rFonts w:ascii="Times New Roman" w:eastAsia="Times New Roman" w:hAnsi="Times New Roman" w:cs="Times New Roman"/>
            <w:sz w:val="24"/>
            <w:szCs w:val="24"/>
            <w:lang w:eastAsia="ru-RU"/>
          </w:rPr>
          <w:t>частью 1 статьи 1</w:t>
        </w:r>
      </w:hyperlink>
      <w:r w:rsidRPr="00D50C3D">
        <w:rPr>
          <w:rFonts w:ascii="Times New Roman" w:eastAsia="Times New Roman" w:hAnsi="Times New Roman" w:cs="Times New Roman"/>
          <w:sz w:val="24"/>
          <w:szCs w:val="24"/>
          <w:lang w:eastAsia="ru-RU"/>
        </w:rPr>
        <w:t xml:space="preserve"> Федерального закона № 210-ФЗ муниципальных услуг, в соответствии</w:t>
      </w:r>
      <w:proofErr w:type="gramEnd"/>
      <w:r w:rsidRPr="00D50C3D">
        <w:rPr>
          <w:rFonts w:ascii="Times New Roman" w:eastAsia="Times New Roman" w:hAnsi="Times New Roman" w:cs="Times New Roman"/>
          <w:sz w:val="24"/>
          <w:szCs w:val="24"/>
          <w:lang w:eastAsia="ru-RU"/>
        </w:rPr>
        <w:t xml:space="preserve"> </w:t>
      </w:r>
      <w:proofErr w:type="gramStart"/>
      <w:r w:rsidRPr="00D50C3D">
        <w:rPr>
          <w:rFonts w:ascii="Times New Roman" w:eastAsia="Times New Roman" w:hAnsi="Times New Roman" w:cs="Times New Roman"/>
          <w:sz w:val="24"/>
          <w:szCs w:val="24"/>
          <w:lang w:eastAsia="ru-RU"/>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D50C3D">
          <w:rPr>
            <w:rFonts w:ascii="Times New Roman" w:eastAsia="Times New Roman" w:hAnsi="Times New Roman" w:cs="Times New Roman"/>
            <w:sz w:val="24"/>
            <w:szCs w:val="24"/>
            <w:lang w:eastAsia="ru-RU"/>
          </w:rPr>
          <w:t>частью 6</w:t>
        </w:r>
      </w:hyperlink>
      <w:r w:rsidRPr="00D50C3D">
        <w:rPr>
          <w:rFonts w:ascii="Times New Roman" w:eastAsia="Times New Roman" w:hAnsi="Times New Roman" w:cs="Times New Roman"/>
          <w:sz w:val="24"/>
          <w:szCs w:val="24"/>
          <w:lang w:eastAsia="ru-RU"/>
        </w:rPr>
        <w:t xml:space="preserve"> статьи 7 Федерального закона № 210-ФЗ перечень документов.</w:t>
      </w:r>
      <w:proofErr w:type="gramEnd"/>
      <w:r w:rsidRPr="00D50C3D">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50C3D">
          <w:rPr>
            <w:rFonts w:ascii="Times New Roman" w:eastAsia="Times New Roman" w:hAnsi="Times New Roman" w:cs="Times New Roman"/>
            <w:sz w:val="24"/>
            <w:szCs w:val="24"/>
            <w:lang w:eastAsia="ru-RU"/>
          </w:rPr>
          <w:t>части 1 статьи 9</w:t>
        </w:r>
      </w:hyperlink>
      <w:r w:rsidRPr="00D50C3D">
        <w:rPr>
          <w:rFonts w:ascii="Times New Roman" w:eastAsia="Times New Roman" w:hAnsi="Times New Roman" w:cs="Times New Roman"/>
          <w:sz w:val="24"/>
          <w:szCs w:val="24"/>
          <w:lang w:eastAsia="ru-RU"/>
        </w:rPr>
        <w:t xml:space="preserve"> Федерального закона № 210-ФЗ;</w:t>
      </w:r>
      <w:proofErr w:type="gramEnd"/>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0C3D" w:rsidRPr="00D50C3D" w:rsidRDefault="00D50C3D"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50C3D">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history="1">
        <w:r w:rsidRPr="00D50C3D">
          <w:rPr>
            <w:rFonts w:ascii="Times New Roman" w:eastAsia="Times New Roman" w:hAnsi="Times New Roman" w:cs="Times New Roman"/>
            <w:sz w:val="24"/>
            <w:szCs w:val="24"/>
            <w:lang w:eastAsia="ru-RU"/>
          </w:rPr>
          <w:t>частью 1.1 статьи 16</w:t>
        </w:r>
      </w:hyperlink>
      <w:r w:rsidRPr="00D50C3D">
        <w:rPr>
          <w:rFonts w:ascii="Times New Roman" w:eastAsia="Times New Roman" w:hAnsi="Times New Roman" w:cs="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D50C3D">
        <w:rPr>
          <w:rFonts w:ascii="Times New Roman" w:eastAsia="Times New Roman" w:hAnsi="Times New Roman" w:cs="Times New Roman"/>
          <w:sz w:val="24"/>
          <w:szCs w:val="24"/>
          <w:lang w:eastAsia="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D50C3D">
        <w:rPr>
          <w:rFonts w:ascii="Times New Roman" w:eastAsia="Times New Roman" w:hAnsi="Times New Roman" w:cs="Times New Roman"/>
          <w:sz w:val="24"/>
          <w:szCs w:val="24"/>
          <w:lang w:eastAsia="ru-RU"/>
        </w:rPr>
        <w:t xml:space="preserve">организации, предусмотренной </w:t>
      </w:r>
      <w:hyperlink r:id="rId18" w:history="1">
        <w:r w:rsidRPr="00D50C3D">
          <w:rPr>
            <w:rFonts w:ascii="Times New Roman" w:eastAsia="Times New Roman" w:hAnsi="Times New Roman" w:cs="Times New Roman"/>
            <w:sz w:val="24"/>
            <w:szCs w:val="24"/>
            <w:lang w:eastAsia="ru-RU"/>
          </w:rPr>
          <w:t>частью 1.1 статьи 16</w:t>
        </w:r>
      </w:hyperlink>
      <w:r w:rsidR="002520D8">
        <w:rPr>
          <w:rFonts w:ascii="Times New Roman" w:eastAsia="Times New Roman" w:hAnsi="Times New Roman" w:cs="Times New Roman"/>
          <w:sz w:val="24"/>
          <w:szCs w:val="24"/>
          <w:lang w:eastAsia="ru-RU"/>
        </w:rPr>
        <w:t xml:space="preserve"> Федерального закона № </w:t>
      </w:r>
      <w:r w:rsidRPr="00D50C3D">
        <w:rPr>
          <w:rFonts w:ascii="Times New Roman" w:eastAsia="Times New Roman" w:hAnsi="Times New Roman" w:cs="Times New Roman"/>
          <w:sz w:val="24"/>
          <w:szCs w:val="24"/>
          <w:lang w:eastAsia="ru-RU"/>
        </w:rPr>
        <w:t>210-ФЗ уведомляется</w:t>
      </w:r>
      <w:proofErr w:type="gramEnd"/>
      <w:r w:rsidRPr="00D50C3D">
        <w:rPr>
          <w:rFonts w:ascii="Times New Roman" w:eastAsia="Times New Roman" w:hAnsi="Times New Roman" w:cs="Times New Roman"/>
          <w:sz w:val="24"/>
          <w:szCs w:val="24"/>
          <w:lang w:eastAsia="ru-RU"/>
        </w:rPr>
        <w:t xml:space="preserve"> заявитель, а также приносятся извинения за доставленные неудобства.</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50C3D" w:rsidRPr="00D50C3D">
        <w:rPr>
          <w:rFonts w:ascii="Times New Roman" w:eastAsia="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50C3D" w:rsidRPr="00D50C3D">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rsidR="00D50C3D" w:rsidRPr="00D50C3D" w:rsidRDefault="002520D8"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r w:rsidR="00D50C3D" w:rsidRPr="00D50C3D">
        <w:rPr>
          <w:rFonts w:ascii="Times New Roman" w:eastAsia="Times New Roman" w:hAnsi="Times New Roman" w:cs="Times New Roman"/>
          <w:sz w:val="24"/>
          <w:szCs w:val="24"/>
          <w:lang w:eastAsia="ru-RU"/>
        </w:rPr>
        <w:t>. Исчерпывающий перечень оснований для отказа в предоставлении муниципальной услуги:</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D50C3D" w:rsidRPr="00D50C3D">
        <w:rPr>
          <w:rFonts w:ascii="Times New Roman" w:eastAsia="Times New Roman" w:hAnsi="Times New Roman" w:cs="Times New Roman"/>
          <w:sz w:val="24"/>
          <w:szCs w:val="24"/>
          <w:lang w:eastAsia="ru-RU"/>
        </w:rPr>
        <w:t xml:space="preserve">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50C3D" w:rsidRPr="00D50C3D">
        <w:rPr>
          <w:rFonts w:ascii="Times New Roman" w:eastAsia="Times New Roman" w:hAnsi="Times New Roman" w:cs="Times New Roman"/>
          <w:sz w:val="24"/>
          <w:szCs w:val="24"/>
          <w:lang w:eastAsia="ru-RU"/>
        </w:rPr>
        <w:t>)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D50C3D" w:rsidRPr="00D50C3D" w:rsidRDefault="002520D8"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0C3D" w:rsidRPr="00D50C3D">
        <w:rPr>
          <w:rFonts w:ascii="Times New Roman" w:eastAsia="Times New Roman" w:hAnsi="Times New Roman" w:cs="Times New Roman"/>
          <w:sz w:val="24"/>
          <w:szCs w:val="24"/>
          <w:lang w:eastAsia="ru-RU"/>
        </w:rPr>
        <w:t>)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D50C3D" w:rsidRPr="00D50C3D" w:rsidRDefault="00273532" w:rsidP="00D50C3D">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D50C3D" w:rsidRPr="00D50C3D">
        <w:rPr>
          <w:rFonts w:ascii="Times New Roman" w:eastAsia="Times New Roman" w:hAnsi="Times New Roman" w:cs="Times New Roman"/>
          <w:sz w:val="24"/>
          <w:szCs w:val="24"/>
          <w:lang w:eastAsia="ru-RU"/>
        </w:rPr>
        <w:t>)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00D50C3D" w:rsidRPr="00D50C3D">
        <w:rPr>
          <w:rFonts w:ascii="Times New Roman" w:eastAsia="Times New Roman" w:hAnsi="Times New Roman" w:cs="Times New Roman"/>
          <w:sz w:val="24"/>
          <w:szCs w:val="24"/>
          <w:lang w:eastAsia="ru-RU"/>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D50C3D" w:rsidRDefault="00273532"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D50C3D" w:rsidRPr="00D50C3D">
        <w:rPr>
          <w:rFonts w:ascii="Times New Roman" w:eastAsia="Times New Roman" w:hAnsi="Times New Roman" w:cs="Times New Roman"/>
          <w:sz w:val="24"/>
          <w:szCs w:val="24"/>
          <w:lang w:eastAsia="ru-RU"/>
        </w:rPr>
        <w:t>. Муниципальная услуга предоставляется бесплатно.</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273532">
        <w:rPr>
          <w:rFonts w:ascii="Times New Roman" w:eastAsia="Times New Roman" w:hAnsi="Times New Roman" w:cs="Times New Roman"/>
          <w:sz w:val="24"/>
          <w:szCs w:val="24"/>
          <w:lang w:eastAsia="ru-RU"/>
        </w:rPr>
        <w:t>Максимальное время ожидания заявителей в очереди при подаче заявления (получении документов) – не более 15 минут.</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   </w:t>
      </w:r>
      <w:r w:rsidRPr="00273532">
        <w:rPr>
          <w:rFonts w:ascii="Times New Roman" w:eastAsia="Times New Roman" w:hAnsi="Times New Roman" w:cs="Times New Roman"/>
          <w:sz w:val="24"/>
          <w:szCs w:val="24"/>
          <w:lang w:eastAsia="ru-RU"/>
        </w:rPr>
        <w:tab/>
        <w:t xml:space="preserve"> Продолжительность приема заявителей у специалиста при подаче заявления (пол</w:t>
      </w:r>
      <w:r>
        <w:rPr>
          <w:rFonts w:ascii="Times New Roman" w:eastAsia="Times New Roman" w:hAnsi="Times New Roman" w:cs="Times New Roman"/>
          <w:sz w:val="24"/>
          <w:szCs w:val="24"/>
          <w:lang w:eastAsia="ru-RU"/>
        </w:rPr>
        <w:t>учении документов) – не более 15</w:t>
      </w:r>
      <w:r w:rsidRPr="00273532">
        <w:rPr>
          <w:rFonts w:ascii="Times New Roman" w:eastAsia="Times New Roman" w:hAnsi="Times New Roman" w:cs="Times New Roman"/>
          <w:sz w:val="24"/>
          <w:szCs w:val="24"/>
          <w:lang w:eastAsia="ru-RU"/>
        </w:rPr>
        <w:t xml:space="preserve"> минут.</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273532">
        <w:rPr>
          <w:rFonts w:ascii="Times New Roman" w:eastAsia="Times New Roman" w:hAnsi="Times New Roman" w:cs="Times New Roman"/>
          <w:sz w:val="24"/>
          <w:szCs w:val="24"/>
          <w:lang w:eastAsia="ru-RU"/>
        </w:rPr>
        <w:t>.</w:t>
      </w:r>
      <w:r w:rsidRPr="00273532">
        <w:rPr>
          <w:rFonts w:ascii="Times New Roman" w:eastAsia="Times New Roman" w:hAnsi="Times New Roman" w:cs="Times New Roman"/>
          <w:color w:val="2D2D2D"/>
          <w:spacing w:val="2"/>
          <w:sz w:val="24"/>
          <w:szCs w:val="24"/>
          <w:lang w:eastAsia="ru-RU"/>
        </w:rPr>
        <w:t xml:space="preserve"> </w:t>
      </w:r>
      <w:r w:rsidRPr="00273532">
        <w:rPr>
          <w:rFonts w:ascii="Times New Roman" w:eastAsia="Times New Roman" w:hAnsi="Times New Roman" w:cs="Times New Roman"/>
          <w:sz w:val="24"/>
          <w:szCs w:val="24"/>
          <w:lang w:eastAsia="ru-RU"/>
        </w:rPr>
        <w:t>Максимальный срок регистрации заявления о предоставлении муниципальной услуги:</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1) при направлении заявления и прилагаемых документов посредством почтового отправления или в электронном виде через Портал, а также через МФЦ - 3 календарных дня;</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color w:val="2D2D2D"/>
          <w:spacing w:val="2"/>
          <w:sz w:val="24"/>
          <w:szCs w:val="24"/>
          <w:lang w:eastAsia="ru-RU"/>
        </w:rPr>
      </w:pPr>
      <w:r w:rsidRPr="00273532">
        <w:rPr>
          <w:rFonts w:ascii="Times New Roman" w:eastAsia="Times New Roman" w:hAnsi="Times New Roman" w:cs="Times New Roman"/>
          <w:color w:val="2D2D2D"/>
          <w:spacing w:val="2"/>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273532" w:rsidRPr="00273532" w:rsidRDefault="00273532" w:rsidP="0027353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color w:val="2D2D2D"/>
          <w:spacing w:val="2"/>
          <w:sz w:val="24"/>
          <w:szCs w:val="24"/>
          <w:lang w:eastAsia="ru-RU"/>
        </w:rPr>
        <w:t>2</w:t>
      </w:r>
      <w:r>
        <w:rPr>
          <w:rFonts w:ascii="Times New Roman" w:eastAsia="Times New Roman" w:hAnsi="Times New Roman" w:cs="Times New Roman"/>
          <w:color w:val="2D2D2D"/>
          <w:spacing w:val="2"/>
          <w:sz w:val="24"/>
          <w:szCs w:val="24"/>
          <w:lang w:eastAsia="ru-RU"/>
        </w:rPr>
        <w:t>0</w:t>
      </w:r>
      <w:r w:rsidRPr="00273532">
        <w:rPr>
          <w:rFonts w:ascii="Times New Roman" w:eastAsia="Times New Roman" w:hAnsi="Times New Roman" w:cs="Times New Roman"/>
          <w:color w:val="2D2D2D"/>
          <w:spacing w:val="2"/>
          <w:sz w:val="24"/>
          <w:szCs w:val="24"/>
          <w:lang w:eastAsia="ru-RU"/>
        </w:rPr>
        <w:t>.</w:t>
      </w:r>
      <w:r w:rsidRPr="00273532">
        <w:rPr>
          <w:rFonts w:ascii="Times New Roman" w:eastAsia="Times New Roman" w:hAnsi="Times New Roman" w:cs="Times New Roman"/>
          <w:sz w:val="24"/>
          <w:szCs w:val="24"/>
          <w:lang w:eastAsia="ru-RU"/>
        </w:rPr>
        <w:t xml:space="preserve"> Требования к месту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не менее пяти посадочных мест для ожидания,</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273532">
        <w:rPr>
          <w:rFonts w:ascii="Times New Roman" w:eastAsia="Times New Roman" w:hAnsi="Times New Roman" w:cs="Times New Roman"/>
          <w:sz w:val="24"/>
          <w:szCs w:val="24"/>
          <w:lang w:eastAsia="ru-RU"/>
        </w:rPr>
        <w:t>. Требования к помещению, в котором предоставляется муниципальная услуга:</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помещение должно создавать комфортные условия для заявителей и оптимальные условия для работы должностных лиц,</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посадочных мест для заявителей,</w:t>
      </w:r>
    </w:p>
    <w:p w:rsidR="00273532" w:rsidRPr="00273532" w:rsidRDefault="00273532" w:rsidP="00273532">
      <w:pPr>
        <w:spacing w:after="0" w:line="240" w:lineRule="auto"/>
        <w:ind w:firstLine="720"/>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наличие места для заполнения запросов,</w:t>
      </w:r>
    </w:p>
    <w:p w:rsidR="00273532" w:rsidRPr="00273532" w:rsidRDefault="00273532" w:rsidP="00273532">
      <w:pPr>
        <w:spacing w:after="0" w:line="240" w:lineRule="auto"/>
        <w:contextualSpacing/>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     </w:t>
      </w:r>
      <w:r w:rsidRPr="00273532">
        <w:rPr>
          <w:rFonts w:ascii="Times New Roman" w:eastAsia="Times New Roman" w:hAnsi="Times New Roman" w:cs="Times New Roman"/>
          <w:sz w:val="24"/>
          <w:szCs w:val="24"/>
          <w:lang w:eastAsia="ru-RU"/>
        </w:rPr>
        <w:tab/>
        <w:t>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73532" w:rsidRPr="00273532" w:rsidRDefault="00273532" w:rsidP="00273532">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273532">
        <w:rPr>
          <w:rFonts w:ascii="Times New Roman" w:eastAsia="Times New Roman" w:hAnsi="Times New Roman" w:cs="Times New Roman"/>
          <w:sz w:val="24"/>
          <w:szCs w:val="24"/>
          <w:lang w:eastAsia="ru-RU"/>
        </w:rPr>
        <w:t xml:space="preserve"> Информационные стенды по предоставлению муниципальной услуги должны содержать следующую информацию:</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lastRenderedPageBreak/>
        <w:t>порядок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перечень необходимых документов для получения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сроки предоставления муниципальной услуги;</w:t>
      </w:r>
    </w:p>
    <w:p w:rsidR="00273532" w:rsidRPr="00273532" w:rsidRDefault="00273532" w:rsidP="00273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D74C8B">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273532">
        <w:rPr>
          <w:rFonts w:ascii="Times New Roman" w:eastAsia="Times New Roman" w:hAnsi="Times New Roman" w:cs="Times New Roman"/>
          <w:sz w:val="24"/>
          <w:szCs w:val="24"/>
          <w:lang w:eastAsia="ru-RU"/>
        </w:rPr>
        <w:t xml:space="preserve"> сельского поселения, контактные телефоны.</w:t>
      </w:r>
    </w:p>
    <w:p w:rsidR="00273532" w:rsidRPr="00273532" w:rsidRDefault="00273532" w:rsidP="002735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3</w:t>
      </w:r>
      <w:r w:rsidRPr="00273532">
        <w:rPr>
          <w:rFonts w:ascii="Times New Roman" w:eastAsia="Times New Roman" w:hAnsi="Times New Roman" w:cs="Times New Roman"/>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43BBA" w:rsidRDefault="00273532" w:rsidP="00943BBA">
      <w:pPr>
        <w:widowControl w:val="0"/>
        <w:autoSpaceDE w:val="0"/>
        <w:autoSpaceDN w:val="0"/>
        <w:adjustRightInd w:val="0"/>
        <w:spacing w:after="0" w:line="240" w:lineRule="auto"/>
        <w:ind w:firstLine="708"/>
        <w:jc w:val="both"/>
        <w:rPr>
          <w:rFonts w:ascii="Times New Roman" w:eastAsiaTheme="minorEastAsia" w:hAnsi="Times New Roman"/>
          <w:sz w:val="24"/>
          <w:szCs w:val="24"/>
        </w:rPr>
      </w:pPr>
      <w:r w:rsidRPr="00273532">
        <w:rPr>
          <w:rFonts w:ascii="Times New Roman" w:eastAsia="Times New Roman" w:hAnsi="Times New Roman" w:cs="Times New Roman"/>
          <w:sz w:val="24"/>
          <w:szCs w:val="24"/>
          <w:lang w:eastAsia="ru-RU"/>
        </w:rPr>
        <w:t>Администрация осуществляет меры по обеспечению условий доступности получения муниципальной услуги для инвалидов</w:t>
      </w:r>
      <w:r w:rsidR="00943BBA">
        <w:rPr>
          <w:rFonts w:ascii="Times New Roman" w:hAnsi="Times New Roman"/>
          <w:sz w:val="24"/>
          <w:szCs w:val="24"/>
        </w:rPr>
        <w:t>:</w:t>
      </w:r>
    </w:p>
    <w:p w:rsidR="00943BBA" w:rsidRDefault="00943BBA" w:rsidP="00943BBA">
      <w:pPr>
        <w:widowControl w:val="0"/>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в целях беспрепятственного доступа инвалидов и лиц, с ограниченными возможностями, в здание Администрации </w:t>
      </w:r>
      <w:r w:rsidR="00D74C8B">
        <w:rPr>
          <w:rFonts w:ascii="Times New Roman" w:hAnsi="Times New Roman"/>
          <w:sz w:val="24"/>
          <w:szCs w:val="24"/>
        </w:rPr>
        <w:t>Батурин</w:t>
      </w:r>
      <w:r>
        <w:rPr>
          <w:rFonts w:ascii="Times New Roman" w:hAnsi="Times New Roman"/>
          <w:sz w:val="24"/>
          <w:szCs w:val="24"/>
        </w:rPr>
        <w:t xml:space="preserve">ского сельского поселения главный вход в здание Администрации </w:t>
      </w:r>
      <w:r w:rsidR="00D74C8B">
        <w:rPr>
          <w:rFonts w:ascii="Times New Roman" w:hAnsi="Times New Roman"/>
          <w:sz w:val="24"/>
          <w:szCs w:val="24"/>
        </w:rPr>
        <w:t>Батурин</w:t>
      </w:r>
      <w:r>
        <w:rPr>
          <w:rFonts w:ascii="Times New Roman" w:hAnsi="Times New Roman"/>
          <w:sz w:val="24"/>
          <w:szCs w:val="24"/>
        </w:rPr>
        <w:t>ского сельского поселения оснащён «кнопкой вызова</w:t>
      </w:r>
      <w:r>
        <w:rPr>
          <w:rFonts w:ascii="Times New Roman" w:hAnsi="Times New Roman"/>
          <w:color w:val="000000"/>
          <w:sz w:val="24"/>
          <w:szCs w:val="24"/>
        </w:rPr>
        <w:t>» специалиста Администрации</w:t>
      </w:r>
    </w:p>
    <w:p w:rsidR="00273532" w:rsidRPr="00273532" w:rsidRDefault="00273532" w:rsidP="00943BB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2</w:t>
      </w:r>
      <w:r>
        <w:rPr>
          <w:rFonts w:ascii="Times New Roman" w:eastAsia="Times New Roman" w:hAnsi="Times New Roman" w:cs="Times New Roman"/>
          <w:sz w:val="24"/>
          <w:szCs w:val="24"/>
          <w:lang w:eastAsia="ru-RU"/>
        </w:rPr>
        <w:t>4</w:t>
      </w:r>
      <w:r w:rsidRPr="00273532">
        <w:rPr>
          <w:rFonts w:ascii="Times New Roman" w:eastAsia="Times New Roman" w:hAnsi="Times New Roman" w:cs="Times New Roman"/>
          <w:sz w:val="24"/>
          <w:szCs w:val="24"/>
          <w:lang w:eastAsia="ru-RU"/>
        </w:rPr>
        <w:t>. Особенности предоставления муниципальной услуги в МФЦ:</w:t>
      </w:r>
    </w:p>
    <w:p w:rsidR="00273532" w:rsidRPr="00273532" w:rsidRDefault="00273532" w:rsidP="00273532">
      <w:pPr>
        <w:tabs>
          <w:tab w:val="left" w:pos="0"/>
        </w:tabs>
        <w:spacing w:after="0"/>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2) в МФЦ осуществляется прием и выдача документов только при личном обращении заявителя (его представителя);</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3) прием заявителей специалистами МФЦ осуществляется в соответствии с графиком (режимом) работы МФЦ;</w:t>
      </w:r>
    </w:p>
    <w:p w:rsidR="00273532" w:rsidRPr="00273532" w:rsidRDefault="00273532" w:rsidP="00273532">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73532" w:rsidRDefault="00273532" w:rsidP="000E03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532">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126FB" w:rsidRPr="00273532" w:rsidRDefault="002126FB" w:rsidP="000E033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E23CF" w:rsidRDefault="00273532" w:rsidP="000E033E">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273532">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50C3D" w:rsidRPr="00D50C3D" w:rsidRDefault="006E23CF" w:rsidP="00D50C3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3CF">
        <w:rPr>
          <w:rFonts w:ascii="Times New Roman" w:eastAsia="Times New Roman" w:hAnsi="Times New Roman" w:cs="Times New Roman"/>
          <w:sz w:val="24"/>
          <w:szCs w:val="24"/>
          <w:lang w:eastAsia="ru-RU"/>
        </w:rPr>
        <w:t>25</w:t>
      </w:r>
      <w:r w:rsidR="00D50C3D" w:rsidRPr="006E23CF">
        <w:rPr>
          <w:rFonts w:ascii="Times New Roman" w:eastAsia="Times New Roman" w:hAnsi="Times New Roman" w:cs="Times New Roman"/>
          <w:sz w:val="24"/>
          <w:szCs w:val="24"/>
          <w:lang w:eastAsia="ru-RU"/>
        </w:rPr>
        <w:t>.</w:t>
      </w:r>
      <w:r w:rsidR="00D50C3D" w:rsidRPr="00D50C3D">
        <w:rPr>
          <w:rFonts w:ascii="Times New Roman" w:eastAsia="Times New Roman" w:hAnsi="Times New Roman" w:cs="Times New Roman"/>
          <w:sz w:val="24"/>
          <w:szCs w:val="24"/>
          <w:lang w:eastAsia="ru-RU"/>
        </w:rPr>
        <w:t xml:space="preserve"> Исчерпывающий перечень административных процедур при предоставлении муниципальной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color w:val="000000"/>
          <w:sz w:val="24"/>
          <w:szCs w:val="24"/>
        </w:rPr>
        <w:t>1)</w:t>
      </w:r>
      <w:r w:rsidR="00D50C3D" w:rsidRPr="00D50C3D">
        <w:rPr>
          <w:rFonts w:ascii="Times New Roman" w:eastAsia="Calibri" w:hAnsi="Times New Roman" w:cs="Times New Roman"/>
          <w:color w:val="000000"/>
          <w:sz w:val="24"/>
          <w:szCs w:val="24"/>
        </w:rPr>
        <w:t xml:space="preserve"> прием и регистрация заявления</w:t>
      </w:r>
      <w:r w:rsidR="00D50C3D" w:rsidRPr="00D50C3D">
        <w:rPr>
          <w:rFonts w:ascii="Times New Roman" w:eastAsia="Calibri" w:hAnsi="Times New Roman" w:cs="Times New Roman"/>
          <w:bCs/>
          <w:sz w:val="24"/>
          <w:szCs w:val="24"/>
        </w:rPr>
        <w:t>;</w:t>
      </w:r>
    </w:p>
    <w:p w:rsidR="00D50C3D" w:rsidRPr="00D50C3D" w:rsidRDefault="006E23C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D50C3D" w:rsidRPr="00D50C3D">
        <w:rPr>
          <w:rFonts w:ascii="Times New Roman" w:eastAsia="Times New Roman" w:hAnsi="Times New Roman" w:cs="Times New Roman"/>
          <w:color w:val="000000"/>
          <w:sz w:val="24"/>
          <w:szCs w:val="24"/>
          <w:lang w:eastAsia="ru-RU"/>
        </w:rPr>
        <w:t xml:space="preserve"> </w:t>
      </w:r>
      <w:r w:rsidR="00D50C3D" w:rsidRPr="00D50C3D">
        <w:rPr>
          <w:rFonts w:ascii="Times New Roman" w:eastAsia="Times New Roman" w:hAnsi="Times New Roman" w:cs="Times New Roman"/>
          <w:sz w:val="24"/>
          <w:szCs w:val="24"/>
          <w:lang w:eastAsia="ru-RU"/>
        </w:rPr>
        <w:t>рассмотрение заявления и подготовка ответа;</w:t>
      </w:r>
    </w:p>
    <w:p w:rsidR="00D50C3D" w:rsidRPr="00D50C3D" w:rsidRDefault="006E23CF" w:rsidP="00D50C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50C3D" w:rsidRPr="00D50C3D">
        <w:rPr>
          <w:rFonts w:ascii="Times New Roman" w:eastAsia="Times New Roman" w:hAnsi="Times New Roman" w:cs="Times New Roman"/>
          <w:sz w:val="24"/>
          <w:szCs w:val="24"/>
          <w:lang w:eastAsia="ru-RU"/>
        </w:rPr>
        <w:t xml:space="preserve"> выдача (направление) заявителю документа, являющегося</w:t>
      </w:r>
      <w:r w:rsidR="00D50C3D" w:rsidRPr="00D50C3D">
        <w:rPr>
          <w:rFonts w:ascii="Times New Roman" w:eastAsia="Times New Roman" w:hAnsi="Times New Roman" w:cs="Times New Roman"/>
          <w:i/>
          <w:sz w:val="24"/>
          <w:szCs w:val="24"/>
          <w:lang w:eastAsia="ru-RU"/>
        </w:rPr>
        <w:t xml:space="preserve"> </w:t>
      </w:r>
      <w:r w:rsidR="00D50C3D" w:rsidRPr="00D50C3D">
        <w:rPr>
          <w:rFonts w:ascii="Times New Roman" w:eastAsia="Times New Roman" w:hAnsi="Times New Roman" w:cs="Times New Roman"/>
          <w:sz w:val="24"/>
          <w:szCs w:val="24"/>
          <w:lang w:eastAsia="ru-RU"/>
        </w:rPr>
        <w:t>результатом муниципальной услуги.</w:t>
      </w:r>
    </w:p>
    <w:p w:rsidR="00D50C3D" w:rsidRPr="00D50C3D" w:rsidRDefault="006E23CF" w:rsidP="00D50C3D">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lang w:eastAsia="ru-RU"/>
        </w:rPr>
        <w:t>26</w:t>
      </w:r>
      <w:r w:rsidR="00D50C3D" w:rsidRPr="00D50C3D">
        <w:rPr>
          <w:rFonts w:ascii="Times New Roman" w:eastAsia="Calibri" w:hAnsi="Times New Roman" w:cs="Times New Roman"/>
          <w:color w:val="000000"/>
          <w:sz w:val="24"/>
          <w:szCs w:val="24"/>
        </w:rPr>
        <w:t xml:space="preserve">. </w:t>
      </w:r>
      <w:r w:rsidR="00D50C3D" w:rsidRPr="00D50C3D">
        <w:rPr>
          <w:rFonts w:ascii="Times New Roman" w:eastAsia="Calibri" w:hAnsi="Times New Roman" w:cs="Times New Roman"/>
          <w:bCs/>
          <w:color w:val="000000"/>
          <w:sz w:val="24"/>
          <w:szCs w:val="24"/>
        </w:rPr>
        <w:t>Прием и регистрация заявления:</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6E23CF">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6E23CF">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административно</w:t>
      </w:r>
      <w:r w:rsidR="00AE3DFC">
        <w:rPr>
          <w:rFonts w:ascii="Times New Roman" w:eastAsia="Calibri" w:hAnsi="Times New Roman" w:cs="Times New Roman"/>
          <w:sz w:val="24"/>
          <w:szCs w:val="24"/>
        </w:rPr>
        <w:t>й процедуры</w:t>
      </w:r>
      <w:r w:rsidRPr="00D50C3D">
        <w:rPr>
          <w:rFonts w:ascii="Times New Roman" w:eastAsia="Calibri" w:hAnsi="Times New Roman" w:cs="Times New Roman"/>
          <w:sz w:val="24"/>
          <w:szCs w:val="24"/>
        </w:rPr>
        <w:t xml:space="preserve"> является поступление в Администрацию, финансовый орган заявления о предоставлении муниципальной услуги</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 xml:space="preserve">рием заявления, необходимого для предоставления муниципальной услуги, осуществляют </w:t>
      </w:r>
      <w:r w:rsidR="00A85FDA">
        <w:rPr>
          <w:rFonts w:ascii="Times New Roman" w:eastAsia="Calibri" w:hAnsi="Times New Roman" w:cs="Times New Roman"/>
          <w:sz w:val="24"/>
          <w:szCs w:val="24"/>
        </w:rPr>
        <w:t>специалисты</w:t>
      </w:r>
      <w:r w:rsidRPr="00D50C3D">
        <w:rPr>
          <w:rFonts w:ascii="Times New Roman" w:eastAsia="Calibri" w:hAnsi="Times New Roman" w:cs="Times New Roman"/>
          <w:sz w:val="24"/>
          <w:szCs w:val="24"/>
        </w:rPr>
        <w:t xml:space="preserve"> Администрации, финансового органа</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lastRenderedPageBreak/>
        <w:t>3</w:t>
      </w:r>
      <w:r w:rsidR="00AE3DFC">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E3DFC">
        <w:rPr>
          <w:rFonts w:ascii="Times New Roman" w:eastAsia="Calibri" w:hAnsi="Times New Roman" w:cs="Times New Roman"/>
          <w:sz w:val="24"/>
          <w:szCs w:val="24"/>
        </w:rPr>
        <w:t>п</w:t>
      </w:r>
      <w:r w:rsidRPr="00D50C3D">
        <w:rPr>
          <w:rFonts w:ascii="Times New Roman" w:eastAsia="Calibri" w:hAnsi="Times New Roman" w:cs="Times New Roman"/>
          <w:sz w:val="24"/>
          <w:szCs w:val="24"/>
        </w:rPr>
        <w:t>ри поступлении заявления посредством личного обращения заявителя в Администрацию, финансовый орган специалист</w:t>
      </w:r>
      <w:r w:rsidR="00A85FDA">
        <w:rPr>
          <w:rFonts w:ascii="Times New Roman" w:eastAsia="Calibri" w:hAnsi="Times New Roman" w:cs="Times New Roman"/>
          <w:sz w:val="24"/>
          <w:szCs w:val="24"/>
        </w:rPr>
        <w:t xml:space="preserve"> Администрации</w:t>
      </w:r>
      <w:r w:rsidRPr="00D50C3D">
        <w:rPr>
          <w:rFonts w:ascii="Times New Roman" w:eastAsia="Calibri" w:hAnsi="Times New Roman" w:cs="Times New Roman"/>
          <w:sz w:val="24"/>
          <w:szCs w:val="24"/>
        </w:rPr>
        <w:t xml:space="preserve"> осуществляет следующую последовательность действий: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50C3D" w:rsidRPr="00D50C3D">
        <w:rPr>
          <w:rFonts w:ascii="Times New Roman" w:eastAsia="Calibri" w:hAnsi="Times New Roman" w:cs="Times New Roman"/>
          <w:sz w:val="24"/>
          <w:szCs w:val="24"/>
        </w:rPr>
        <w:t xml:space="preserve">) устанавливает предмет обращения;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D50C3D" w:rsidRPr="00D50C3D">
        <w:rPr>
          <w:rFonts w:ascii="Times New Roman" w:eastAsia="Calibri" w:hAnsi="Times New Roman" w:cs="Times New Roman"/>
          <w:sz w:val="24"/>
          <w:szCs w:val="24"/>
        </w:rPr>
        <w:t xml:space="preserve">) устанавливает соответствие личности заявителя документу, удостоверяющему личность (в случае, если заявителем является физическое лицо);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D50C3D" w:rsidRPr="00D50C3D">
        <w:rPr>
          <w:rFonts w:ascii="Times New Roman" w:eastAsia="Calibri" w:hAnsi="Times New Roman" w:cs="Times New Roman"/>
          <w:sz w:val="24"/>
          <w:szCs w:val="24"/>
        </w:rPr>
        <w:t xml:space="preserve">)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D50C3D" w:rsidRPr="00D50C3D">
        <w:rPr>
          <w:rFonts w:ascii="Times New Roman" w:eastAsia="Calibri" w:hAnsi="Times New Roman" w:cs="Times New Roman"/>
          <w:sz w:val="24"/>
          <w:szCs w:val="24"/>
        </w:rPr>
        <w:t>) проверяет заявление и комплектность прилагаемых к нему документов на соответствие перечню документов, предусмотренных пункт</w:t>
      </w:r>
      <w:r>
        <w:rPr>
          <w:rFonts w:ascii="Times New Roman" w:eastAsia="Calibri" w:hAnsi="Times New Roman" w:cs="Times New Roman"/>
          <w:sz w:val="24"/>
          <w:szCs w:val="24"/>
        </w:rPr>
        <w:t>ом 11</w:t>
      </w:r>
      <w:r w:rsidR="00D50C3D" w:rsidRPr="00D50C3D">
        <w:rPr>
          <w:rFonts w:ascii="Times New Roman" w:eastAsia="Calibri" w:hAnsi="Times New Roman" w:cs="Times New Roman"/>
          <w:sz w:val="24"/>
          <w:szCs w:val="24"/>
        </w:rPr>
        <w:t xml:space="preserve"> настоящего Административного регламента;</w:t>
      </w:r>
    </w:p>
    <w:p w:rsidR="00D50C3D" w:rsidRPr="00D50C3D"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50C3D" w:rsidRPr="00D50C3D">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E3DFC"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D50C3D" w:rsidRPr="00D50C3D">
        <w:rPr>
          <w:rFonts w:ascii="Times New Roman" w:eastAsia="Calibri" w:hAnsi="Times New Roman" w:cs="Times New Roman"/>
          <w:sz w:val="24"/>
          <w:szCs w:val="24"/>
        </w:rPr>
        <w:t>) осуществляет регистрацию заявления в соответствии с порядком делопроизводства</w:t>
      </w:r>
      <w:r>
        <w:rPr>
          <w:rFonts w:ascii="Times New Roman" w:eastAsia="Calibri" w:hAnsi="Times New Roman" w:cs="Times New Roman"/>
          <w:sz w:val="24"/>
          <w:szCs w:val="24"/>
        </w:rPr>
        <w:t xml:space="preserve">, установленным в Администрации; </w:t>
      </w:r>
    </w:p>
    <w:p w:rsidR="00D50C3D" w:rsidRPr="00D50C3D" w:rsidRDefault="00AE3DFC" w:rsidP="00AE3D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ри отсутствии у заявителя, обратившегося лично, заполненного заявления или не правильном его заполнении, специалист Администрации, финансового органа, ответственный за прием и регистрацию заявления, консультирует заявителя по вопросам заполнения заявления</w:t>
      </w:r>
      <w:r>
        <w:rPr>
          <w:rFonts w:ascii="Times New Roman" w:eastAsia="Calibri" w:hAnsi="Times New Roman" w:cs="Times New Roman"/>
          <w:sz w:val="24"/>
          <w:szCs w:val="24"/>
        </w:rPr>
        <w:t>;</w:t>
      </w:r>
      <w:r w:rsidR="00D50C3D" w:rsidRPr="00D50C3D">
        <w:rPr>
          <w:rFonts w:ascii="Times New Roman" w:eastAsia="Calibri" w:hAnsi="Times New Roman" w:cs="Times New Roman"/>
          <w:sz w:val="24"/>
          <w:szCs w:val="24"/>
        </w:rPr>
        <w:t xml:space="preserve"> </w:t>
      </w:r>
    </w:p>
    <w:p w:rsidR="00A85FDA" w:rsidRDefault="00AE3DFC"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 xml:space="preserve">ри поступлении заявления в Администрацию посредством почтового отправления специалист Администрации осуществляет </w:t>
      </w:r>
      <w:r w:rsidR="00A85FDA">
        <w:rPr>
          <w:rFonts w:ascii="Times New Roman" w:eastAsia="Calibri" w:hAnsi="Times New Roman" w:cs="Times New Roman"/>
          <w:sz w:val="24"/>
          <w:szCs w:val="24"/>
        </w:rPr>
        <w:t>следующие действия:</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A85FDA">
        <w:rPr>
          <w:rFonts w:ascii="Times New Roman" w:eastAsia="Calibri" w:hAnsi="Times New Roman" w:cs="Times New Roman"/>
          <w:sz w:val="24"/>
          <w:szCs w:val="24"/>
        </w:rPr>
        <w:t xml:space="preserve">устанавливает предмет обращения;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Pr="00A85FDA">
        <w:rPr>
          <w:rFonts w:ascii="Times New Roman" w:eastAsia="Calibri" w:hAnsi="Times New Roman" w:cs="Times New Roman"/>
          <w:sz w:val="24"/>
          <w:szCs w:val="24"/>
        </w:rPr>
        <w:t>проверяет заявление и комплектность прилагаемых к нему документов на соответствие перечню документов, предусмотренных пунктом 11 настоящего Административного регламента;</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85FDA">
        <w:rPr>
          <w:rFonts w:ascii="Times New Roman" w:eastAsia="Calibri" w:hAnsi="Times New Roman" w:cs="Times New Roman"/>
          <w:sz w:val="24"/>
          <w:szCs w:val="24"/>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85FDA" w:rsidRPr="00A85FDA" w:rsidRDefault="00A85FDA" w:rsidP="00A85FD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A85FDA">
        <w:rPr>
          <w:rFonts w:ascii="Times New Roman" w:eastAsia="Calibri" w:hAnsi="Times New Roman" w:cs="Times New Roman"/>
          <w:sz w:val="24"/>
          <w:szCs w:val="24"/>
        </w:rPr>
        <w:t xml:space="preserve">) осуществляет регистрацию заявления в соответствии с порядком делопроизводства, установленным в Администрации; </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 xml:space="preserve">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00D50C3D" w:rsidRPr="00D50C3D">
        <w:rPr>
          <w:rFonts w:ascii="Times New Roman" w:eastAsia="Calibri" w:hAnsi="Times New Roman" w:cs="Times New Roman"/>
          <w:sz w:val="24"/>
          <w:szCs w:val="24"/>
        </w:rPr>
        <w:t>с даты поступле</w:t>
      </w:r>
      <w:r>
        <w:rPr>
          <w:rFonts w:ascii="Times New Roman" w:eastAsia="Calibri" w:hAnsi="Times New Roman" w:cs="Times New Roman"/>
          <w:sz w:val="24"/>
          <w:szCs w:val="24"/>
        </w:rPr>
        <w:t>ния</w:t>
      </w:r>
      <w:proofErr w:type="gramEnd"/>
      <w:r>
        <w:rPr>
          <w:rFonts w:ascii="Times New Roman" w:eastAsia="Calibri" w:hAnsi="Times New Roman" w:cs="Times New Roman"/>
          <w:sz w:val="24"/>
          <w:szCs w:val="24"/>
        </w:rPr>
        <w:t xml:space="preserve"> заявления в Администрацию;</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 р</w:t>
      </w:r>
      <w:r w:rsidR="00D50C3D" w:rsidRPr="00D50C3D">
        <w:rPr>
          <w:rFonts w:ascii="Times New Roman" w:eastAsia="Calibri" w:hAnsi="Times New Roman" w:cs="Times New Roman"/>
          <w:sz w:val="24"/>
          <w:szCs w:val="24"/>
        </w:rPr>
        <w:t>егистрация заявления, полученного Администрацией из МФЦ, осуществляется не позднее 1 ра</w:t>
      </w:r>
      <w:r>
        <w:rPr>
          <w:rFonts w:ascii="Times New Roman" w:eastAsia="Calibri" w:hAnsi="Times New Roman" w:cs="Times New Roman"/>
          <w:sz w:val="24"/>
          <w:szCs w:val="24"/>
        </w:rPr>
        <w:t>бочего дня, следующего за днем его поступления в Администрацию;</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D50C3D" w:rsidRPr="00D50C3D">
        <w:rPr>
          <w:rFonts w:ascii="Times New Roman" w:eastAsia="Calibri" w:hAnsi="Times New Roman" w:cs="Times New Roman"/>
          <w:sz w:val="24"/>
          <w:szCs w:val="24"/>
        </w:rPr>
        <w:t>осле регистрации заявление направляются на рассмотрение специалисту финансового органа, ответственному за предо</w:t>
      </w:r>
      <w:r>
        <w:rPr>
          <w:rFonts w:ascii="Times New Roman" w:eastAsia="Calibri" w:hAnsi="Times New Roman" w:cs="Times New Roman"/>
          <w:sz w:val="24"/>
          <w:szCs w:val="24"/>
        </w:rPr>
        <w:t>ставление муниципальной услуги;</w:t>
      </w:r>
    </w:p>
    <w:p w:rsidR="00A85FDA"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аксимальный срок осуществления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 xml:space="preserve"> может превышать 2 рабочих дней;</w:t>
      </w:r>
    </w:p>
    <w:p w:rsidR="00D50C3D" w:rsidRDefault="00A85FDA"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D50C3D" w:rsidRPr="00D50C3D">
        <w:rPr>
          <w:rFonts w:ascii="Times New Roman" w:eastAsia="Calibri" w:hAnsi="Times New Roman" w:cs="Times New Roman"/>
          <w:sz w:val="24"/>
          <w:szCs w:val="24"/>
        </w:rPr>
        <w:t>езультатом исполнения административно</w:t>
      </w:r>
      <w:r>
        <w:rPr>
          <w:rFonts w:ascii="Times New Roman" w:eastAsia="Calibri" w:hAnsi="Times New Roman" w:cs="Times New Roman"/>
          <w:sz w:val="24"/>
          <w:szCs w:val="24"/>
        </w:rPr>
        <w:t>й процедуры</w:t>
      </w:r>
      <w:r w:rsidR="00D50C3D" w:rsidRPr="00D50C3D">
        <w:rPr>
          <w:rFonts w:ascii="Times New Roman" w:eastAsia="Calibri" w:hAnsi="Times New Roman" w:cs="Times New Roman"/>
          <w:sz w:val="24"/>
          <w:szCs w:val="24"/>
        </w:rPr>
        <w:t xml:space="preserve"> является передача </w:t>
      </w:r>
      <w:r>
        <w:rPr>
          <w:rFonts w:ascii="Times New Roman" w:eastAsia="Calibri" w:hAnsi="Times New Roman" w:cs="Times New Roman"/>
          <w:sz w:val="24"/>
          <w:szCs w:val="24"/>
        </w:rPr>
        <w:t xml:space="preserve">зарегистрированного </w:t>
      </w:r>
      <w:r w:rsidR="00D50C3D" w:rsidRPr="00D50C3D">
        <w:rPr>
          <w:rFonts w:ascii="Times New Roman" w:eastAsia="Calibri" w:hAnsi="Times New Roman" w:cs="Times New Roman"/>
          <w:sz w:val="24"/>
          <w:szCs w:val="24"/>
        </w:rPr>
        <w:t>заявления специалисту</w:t>
      </w:r>
      <w:r>
        <w:rPr>
          <w:rFonts w:ascii="Times New Roman" w:eastAsia="Calibri" w:hAnsi="Times New Roman" w:cs="Times New Roman"/>
          <w:sz w:val="24"/>
          <w:szCs w:val="24"/>
        </w:rPr>
        <w:t xml:space="preserve"> финансового органа</w:t>
      </w:r>
      <w:r w:rsidR="00D50C3D" w:rsidRPr="00D50C3D">
        <w:rPr>
          <w:rFonts w:ascii="Times New Roman" w:eastAsia="Calibri" w:hAnsi="Times New Roman" w:cs="Times New Roman"/>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11) с</w:t>
      </w:r>
      <w:r w:rsidR="00D50C3D" w:rsidRPr="00D50C3D">
        <w:rPr>
          <w:rFonts w:ascii="Times New Roman" w:eastAsia="Calibri" w:hAnsi="Times New Roman" w:cs="Times New Roman"/>
          <w:sz w:val="24"/>
          <w:szCs w:val="24"/>
        </w:rPr>
        <w:t>пособом фиксации исполнения административного действия является внесение соответствующих сведений в журнал регистрации обращений.</w:t>
      </w:r>
      <w:r w:rsidR="00D50C3D" w:rsidRPr="00D50C3D">
        <w:rPr>
          <w:rFonts w:ascii="Times New Roman" w:eastAsia="Calibri" w:hAnsi="Times New Roman" w:cs="Times New Roman"/>
          <w:i/>
          <w:iCs/>
          <w:sz w:val="24"/>
          <w:szCs w:val="24"/>
        </w:rPr>
        <w:t xml:space="preserve"> </w:t>
      </w:r>
    </w:p>
    <w:p w:rsidR="00D50C3D" w:rsidRPr="00D50C3D" w:rsidRDefault="00AB3475" w:rsidP="00D50C3D">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27</w:t>
      </w:r>
      <w:r w:rsidR="00D50C3D" w:rsidRPr="00D50C3D">
        <w:rPr>
          <w:rFonts w:ascii="Times New Roman" w:eastAsia="Calibri" w:hAnsi="Times New Roman" w:cs="Times New Roman"/>
          <w:sz w:val="24"/>
          <w:szCs w:val="24"/>
        </w:rPr>
        <w:t xml:space="preserve">. </w:t>
      </w:r>
      <w:r w:rsidR="00D50C3D" w:rsidRPr="00D50C3D">
        <w:rPr>
          <w:rFonts w:ascii="Times New Roman" w:eastAsia="Calibri" w:hAnsi="Times New Roman" w:cs="Times New Roman"/>
          <w:bCs/>
          <w:sz w:val="24"/>
          <w:szCs w:val="24"/>
        </w:rPr>
        <w:t>Рассмотрение заявления и подготовка ответа:</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1</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о</w:t>
      </w:r>
      <w:r w:rsidRPr="00D50C3D">
        <w:rPr>
          <w:rFonts w:ascii="Times New Roman" w:eastAsia="Calibri" w:hAnsi="Times New Roman" w:cs="Times New Roman"/>
          <w:sz w:val="24"/>
          <w:szCs w:val="24"/>
        </w:rPr>
        <w:t>снованием для начала осуществления административного действия является поступление специалисту</w:t>
      </w:r>
      <w:r w:rsidR="00AB3475">
        <w:rPr>
          <w:rFonts w:ascii="Times New Roman" w:eastAsia="Calibri" w:hAnsi="Times New Roman" w:cs="Times New Roman"/>
          <w:sz w:val="24"/>
          <w:szCs w:val="24"/>
        </w:rPr>
        <w:t xml:space="preserve"> финансового органа зарегистрированного</w:t>
      </w:r>
      <w:r w:rsidRPr="00D50C3D">
        <w:rPr>
          <w:rFonts w:ascii="Times New Roman" w:eastAsia="Calibri" w:hAnsi="Times New Roman" w:cs="Times New Roman"/>
          <w:sz w:val="24"/>
          <w:szCs w:val="24"/>
        </w:rPr>
        <w:t xml:space="preserve"> заявления</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2</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пециалист</w:t>
      </w:r>
      <w:r w:rsidR="00AB3475">
        <w:rPr>
          <w:rFonts w:ascii="Times New Roman" w:eastAsia="Calibri" w:hAnsi="Times New Roman" w:cs="Times New Roman"/>
          <w:sz w:val="24"/>
          <w:szCs w:val="24"/>
        </w:rPr>
        <w:t xml:space="preserve"> финансового органа</w:t>
      </w:r>
      <w:r w:rsidRPr="00D50C3D">
        <w:rPr>
          <w:rFonts w:ascii="Times New Roman" w:eastAsia="Calibri" w:hAnsi="Times New Roman" w:cs="Times New Roman"/>
          <w:sz w:val="24"/>
          <w:szCs w:val="24"/>
        </w:rPr>
        <w:t xml:space="preserve"> проверяет заявление на наличие оснований для отказа в пред</w:t>
      </w:r>
      <w:r w:rsidR="00AB3475">
        <w:rPr>
          <w:rFonts w:ascii="Times New Roman" w:eastAsia="Calibri" w:hAnsi="Times New Roman" w:cs="Times New Roman"/>
          <w:sz w:val="24"/>
          <w:szCs w:val="24"/>
        </w:rPr>
        <w:t>оставлении муниципальной услуги;</w:t>
      </w:r>
    </w:p>
    <w:p w:rsidR="00D50C3D" w:rsidRDefault="00AB3475" w:rsidP="00AB3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3) пр</w:t>
      </w:r>
      <w:r w:rsidR="00D50C3D" w:rsidRPr="00D50C3D">
        <w:rPr>
          <w:rFonts w:ascii="Times New Roman" w:eastAsia="Times New Roman" w:hAnsi="Times New Roman" w:cs="Times New Roman"/>
          <w:sz w:val="24"/>
          <w:szCs w:val="24"/>
          <w:lang w:eastAsia="ru-RU"/>
        </w:rPr>
        <w:t xml:space="preserve">и отсутствии оснований для отказа в предоставлении муниципальной услуги, указанных в пункте </w:t>
      </w:r>
      <w:r>
        <w:rPr>
          <w:rFonts w:ascii="Times New Roman" w:eastAsia="Times New Roman" w:hAnsi="Times New Roman" w:cs="Times New Roman"/>
          <w:sz w:val="24"/>
          <w:szCs w:val="24"/>
          <w:lang w:eastAsia="ru-RU"/>
        </w:rPr>
        <w:t>16</w:t>
      </w:r>
      <w:r w:rsidR="00D50C3D" w:rsidRPr="00D50C3D">
        <w:rPr>
          <w:rFonts w:ascii="Times New Roman" w:eastAsia="Times New Roman" w:hAnsi="Times New Roman" w:cs="Times New Roman"/>
          <w:sz w:val="24"/>
          <w:szCs w:val="24"/>
          <w:lang w:eastAsia="ru-RU"/>
        </w:rPr>
        <w:t xml:space="preserve"> настоящего Административного регламента, специалист</w:t>
      </w:r>
      <w:r>
        <w:rPr>
          <w:rFonts w:ascii="Times New Roman" w:eastAsia="Times New Roman" w:hAnsi="Times New Roman" w:cs="Times New Roman"/>
          <w:sz w:val="24"/>
          <w:szCs w:val="24"/>
          <w:lang w:eastAsia="ru-RU"/>
        </w:rPr>
        <w:t xml:space="preserve"> финансового органа</w:t>
      </w:r>
      <w:r w:rsidR="00D50C3D" w:rsidRPr="00D50C3D">
        <w:rPr>
          <w:rFonts w:ascii="Times New Roman" w:eastAsia="Times New Roman" w:hAnsi="Times New Roman" w:cs="Times New Roman"/>
          <w:sz w:val="24"/>
          <w:szCs w:val="24"/>
          <w:lang w:eastAsia="ru-RU"/>
        </w:rPr>
        <w:t xml:space="preserve"> подготавливает ответ по существу по</w:t>
      </w:r>
      <w:r>
        <w:rPr>
          <w:rFonts w:ascii="Times New Roman" w:eastAsia="Times New Roman" w:hAnsi="Times New Roman" w:cs="Times New Roman"/>
          <w:sz w:val="24"/>
          <w:szCs w:val="24"/>
          <w:lang w:eastAsia="ru-RU"/>
        </w:rPr>
        <w:t>ставленных в заявлении вопросов;</w:t>
      </w:r>
    </w:p>
    <w:p w:rsidR="00D50C3D" w:rsidRDefault="00D50C3D" w:rsidP="00D50C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t>4</w:t>
      </w:r>
      <w:r w:rsidR="00AB3475">
        <w:rPr>
          <w:rFonts w:ascii="Times New Roman" w:eastAsia="Times New Roman" w:hAnsi="Times New Roman" w:cs="Times New Roman"/>
          <w:sz w:val="24"/>
          <w:szCs w:val="24"/>
          <w:lang w:eastAsia="ru-RU"/>
        </w:rPr>
        <w:t>)</w:t>
      </w:r>
      <w:r w:rsidRPr="00D50C3D">
        <w:rPr>
          <w:rFonts w:ascii="Times New Roman" w:eastAsia="Times New Roman" w:hAnsi="Times New Roman" w:cs="Times New Roman"/>
          <w:sz w:val="24"/>
          <w:szCs w:val="24"/>
          <w:lang w:eastAsia="ru-RU"/>
        </w:rPr>
        <w:t xml:space="preserve"> </w:t>
      </w:r>
      <w:r w:rsidR="00AB3475">
        <w:rPr>
          <w:rFonts w:ascii="Times New Roman" w:eastAsia="Times New Roman" w:hAnsi="Times New Roman" w:cs="Times New Roman"/>
          <w:sz w:val="24"/>
          <w:szCs w:val="24"/>
          <w:lang w:eastAsia="ru-RU"/>
        </w:rPr>
        <w:t>р</w:t>
      </w:r>
      <w:r w:rsidRPr="00D50C3D">
        <w:rPr>
          <w:rFonts w:ascii="Times New Roman" w:eastAsia="Times New Roman" w:hAnsi="Times New Roman" w:cs="Times New Roman"/>
          <w:sz w:val="24"/>
          <w:szCs w:val="24"/>
          <w:lang w:eastAsia="ru-RU"/>
        </w:rPr>
        <w:t xml:space="preserve">езультатом административного действия является подготовка </w:t>
      </w:r>
      <w:r w:rsidR="00AB3475">
        <w:rPr>
          <w:rFonts w:ascii="Times New Roman" w:eastAsia="Calibri" w:hAnsi="Times New Roman" w:cs="Times New Roman"/>
          <w:sz w:val="24"/>
          <w:szCs w:val="24"/>
          <w:lang w:eastAsia="ru-RU"/>
        </w:rPr>
        <w:t>специалистом финансового органа</w:t>
      </w:r>
      <w:r w:rsidRPr="00D50C3D">
        <w:rPr>
          <w:rFonts w:ascii="Times New Roman" w:eastAsia="Calibri" w:hAnsi="Times New Roman" w:cs="Times New Roman"/>
          <w:sz w:val="24"/>
          <w:szCs w:val="24"/>
          <w:lang w:eastAsia="ru-RU"/>
        </w:rPr>
        <w:t xml:space="preserve">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D50C3D">
        <w:rPr>
          <w:rFonts w:ascii="Times New Roman" w:eastAsia="Times New Roman" w:hAnsi="Times New Roman" w:cs="Times New Roman"/>
          <w:sz w:val="24"/>
          <w:szCs w:val="24"/>
          <w:lang w:eastAsia="ru-RU"/>
        </w:rPr>
        <w:t xml:space="preserve"> передача его на по</w:t>
      </w:r>
      <w:r w:rsidR="00AB3475">
        <w:rPr>
          <w:rFonts w:ascii="Times New Roman" w:eastAsia="Times New Roman" w:hAnsi="Times New Roman" w:cs="Times New Roman"/>
          <w:sz w:val="24"/>
          <w:szCs w:val="24"/>
          <w:lang w:eastAsia="ru-RU"/>
        </w:rPr>
        <w:t>дпись руководителю;</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5</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м</w:t>
      </w:r>
      <w:r w:rsidRPr="00D50C3D">
        <w:rPr>
          <w:rFonts w:ascii="Times New Roman" w:eastAsia="Calibri" w:hAnsi="Times New Roman" w:cs="Times New Roman"/>
          <w:sz w:val="24"/>
          <w:szCs w:val="24"/>
        </w:rPr>
        <w:t>аксимальный срок осуществления административного действия не може</w:t>
      </w:r>
      <w:r w:rsidR="00AB3475">
        <w:rPr>
          <w:rFonts w:ascii="Times New Roman" w:eastAsia="Calibri" w:hAnsi="Times New Roman" w:cs="Times New Roman"/>
          <w:sz w:val="24"/>
          <w:szCs w:val="24"/>
        </w:rPr>
        <w:t>т превышать 55 календарных дней;</w:t>
      </w:r>
      <w:r w:rsidRPr="00D50C3D">
        <w:rPr>
          <w:rFonts w:ascii="Times New Roman" w:eastAsia="Calibri" w:hAnsi="Times New Roman" w:cs="Times New Roman"/>
          <w:sz w:val="24"/>
          <w:szCs w:val="24"/>
        </w:rPr>
        <w:t xml:space="preserve"> </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sz w:val="24"/>
          <w:szCs w:val="24"/>
        </w:rPr>
        <w:t>6</w:t>
      </w:r>
      <w:r w:rsidR="00AB3475">
        <w:rPr>
          <w:rFonts w:ascii="Times New Roman" w:eastAsia="Calibri" w:hAnsi="Times New Roman" w:cs="Times New Roman"/>
          <w:sz w:val="24"/>
          <w:szCs w:val="24"/>
        </w:rPr>
        <w:t>)</w:t>
      </w:r>
      <w:r w:rsidRPr="00D50C3D">
        <w:rPr>
          <w:rFonts w:ascii="Times New Roman" w:eastAsia="Calibri" w:hAnsi="Times New Roman" w:cs="Times New Roman"/>
          <w:sz w:val="24"/>
          <w:szCs w:val="24"/>
        </w:rPr>
        <w:t xml:space="preserve"> </w:t>
      </w:r>
      <w:r w:rsidR="00AB3475">
        <w:rPr>
          <w:rFonts w:ascii="Times New Roman" w:eastAsia="Calibri" w:hAnsi="Times New Roman" w:cs="Times New Roman"/>
          <w:sz w:val="24"/>
          <w:szCs w:val="24"/>
        </w:rPr>
        <w:t>с</w:t>
      </w:r>
      <w:r w:rsidRPr="00D50C3D">
        <w:rPr>
          <w:rFonts w:ascii="Times New Roman" w:eastAsia="Calibri" w:hAnsi="Times New Roman" w:cs="Times New Roman"/>
          <w:sz w:val="24"/>
          <w:szCs w:val="24"/>
        </w:rPr>
        <w:t>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w:t>
      </w:r>
    </w:p>
    <w:p w:rsidR="00D50C3D" w:rsidRPr="00D50C3D" w:rsidRDefault="00AB3475" w:rsidP="00D50C3D">
      <w:pPr>
        <w:autoSpaceDE w:val="0"/>
        <w:autoSpaceDN w:val="0"/>
        <w:adjustRightInd w:val="0"/>
        <w:spacing w:after="0" w:line="240" w:lineRule="auto"/>
        <w:ind w:firstLine="720"/>
        <w:jc w:val="both"/>
        <w:rPr>
          <w:rFonts w:ascii="Times New Roman" w:eastAsia="Calibri" w:hAnsi="Times New Roman" w:cs="Times New Roman"/>
          <w:i/>
          <w:color w:val="000000"/>
          <w:sz w:val="24"/>
          <w:szCs w:val="24"/>
        </w:rPr>
      </w:pPr>
      <w:r>
        <w:rPr>
          <w:rFonts w:ascii="Times New Roman" w:eastAsia="Calibri" w:hAnsi="Times New Roman" w:cs="Times New Roman"/>
          <w:color w:val="000000"/>
          <w:sz w:val="24"/>
          <w:szCs w:val="24"/>
        </w:rPr>
        <w:t>28</w:t>
      </w:r>
      <w:r w:rsidR="00D50C3D" w:rsidRPr="00D50C3D">
        <w:rPr>
          <w:rFonts w:ascii="Times New Roman" w:eastAsia="Calibri" w:hAnsi="Times New Roman" w:cs="Times New Roman"/>
          <w:color w:val="000000"/>
          <w:sz w:val="24"/>
          <w:szCs w:val="24"/>
        </w:rPr>
        <w:t>. Выдача (направление) заявителю документа, являющегося результатом муниципальной услуги:</w:t>
      </w:r>
    </w:p>
    <w:p w:rsidR="00D50C3D" w:rsidRPr="00D50C3D" w:rsidRDefault="00D50C3D" w:rsidP="00D50C3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50C3D">
        <w:rPr>
          <w:rFonts w:ascii="Times New Roman" w:eastAsia="Calibri" w:hAnsi="Times New Roman" w:cs="Times New Roman"/>
          <w:color w:val="000000"/>
          <w:sz w:val="24"/>
          <w:szCs w:val="24"/>
        </w:rPr>
        <w:t>1</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о</w:t>
      </w:r>
      <w:r w:rsidRPr="00D50C3D">
        <w:rPr>
          <w:rFonts w:ascii="Times New Roman" w:eastAsia="Calibri" w:hAnsi="Times New Roman" w:cs="Times New Roman"/>
          <w:color w:val="000000"/>
          <w:sz w:val="24"/>
          <w:szCs w:val="24"/>
        </w:rPr>
        <w:t xml:space="preserve">снование для начала административной процедуры </w:t>
      </w:r>
      <w:r w:rsidRPr="00D50C3D">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w:t>
      </w:r>
      <w:r w:rsidR="00AB3475">
        <w:rPr>
          <w:rFonts w:ascii="Times New Roman" w:eastAsia="Calibri" w:hAnsi="Times New Roman" w:cs="Times New Roman"/>
          <w:sz w:val="24"/>
          <w:szCs w:val="24"/>
        </w:rPr>
        <w:t>;</w:t>
      </w:r>
    </w:p>
    <w:p w:rsidR="00D50C3D" w:rsidRPr="00D50C3D"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2</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п</w:t>
      </w:r>
      <w:r w:rsidRPr="00D50C3D">
        <w:rPr>
          <w:rFonts w:ascii="Times New Roman" w:eastAsia="Calibri" w:hAnsi="Times New Roman" w:cs="Times New Roman"/>
          <w:color w:val="000000"/>
          <w:sz w:val="24"/>
          <w:szCs w:val="24"/>
        </w:rPr>
        <w:t xml:space="preserve">осле  регистрации документа, являющегося результатом муниципальной услуги, документ выдается (направляется) </w:t>
      </w:r>
      <w:r w:rsidRPr="00D50C3D">
        <w:rPr>
          <w:rFonts w:ascii="Times New Roman" w:eastAsia="Calibri" w:hAnsi="Times New Roman" w:cs="Times New Roman"/>
          <w:iCs/>
          <w:color w:val="000000"/>
          <w:sz w:val="24"/>
          <w:szCs w:val="24"/>
        </w:rPr>
        <w:t>способом</w:t>
      </w:r>
      <w:r w:rsidRPr="00D50C3D">
        <w:rPr>
          <w:rFonts w:ascii="Times New Roman" w:eastAsia="Calibri" w:hAnsi="Times New Roman" w:cs="Times New Roman"/>
          <w:color w:val="000000"/>
          <w:sz w:val="24"/>
          <w:szCs w:val="24"/>
        </w:rPr>
        <w:t>, указанным заявителем при подаче заявления на получение муниципальной услуги</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p>
    <w:p w:rsidR="00AB3475" w:rsidRDefault="00D50C3D" w:rsidP="00D50C3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D50C3D">
        <w:rPr>
          <w:rFonts w:ascii="Times New Roman" w:eastAsia="Calibri" w:hAnsi="Times New Roman" w:cs="Times New Roman"/>
          <w:color w:val="000000"/>
          <w:sz w:val="24"/>
          <w:szCs w:val="24"/>
        </w:rPr>
        <w:t>3</w:t>
      </w:r>
      <w:r w:rsidR="00AB3475">
        <w:rPr>
          <w:rFonts w:ascii="Times New Roman" w:eastAsia="Calibri" w:hAnsi="Times New Roman" w:cs="Times New Roman"/>
          <w:color w:val="000000"/>
          <w:sz w:val="24"/>
          <w:szCs w:val="24"/>
        </w:rPr>
        <w:t>)</w:t>
      </w:r>
      <w:r w:rsidRPr="00D50C3D">
        <w:rPr>
          <w:rFonts w:ascii="Times New Roman" w:eastAsia="Calibri" w:hAnsi="Times New Roman" w:cs="Times New Roman"/>
          <w:color w:val="000000"/>
          <w:sz w:val="24"/>
          <w:szCs w:val="24"/>
        </w:rPr>
        <w:t xml:space="preserve"> </w:t>
      </w:r>
      <w:r w:rsidR="00AB3475">
        <w:rPr>
          <w:rFonts w:ascii="Times New Roman" w:eastAsia="Calibri" w:hAnsi="Times New Roman" w:cs="Times New Roman"/>
          <w:color w:val="000000"/>
          <w:sz w:val="24"/>
          <w:szCs w:val="24"/>
        </w:rPr>
        <w:t>в</w:t>
      </w:r>
      <w:r w:rsidRPr="00D50C3D">
        <w:rPr>
          <w:rFonts w:ascii="Times New Roman" w:eastAsia="Calibri" w:hAnsi="Times New Roman" w:cs="Times New Roman"/>
          <w:color w:val="000000"/>
          <w:sz w:val="24"/>
          <w:szCs w:val="24"/>
        </w:rPr>
        <w:t xml:space="preserve">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w:t>
      </w:r>
      <w:r w:rsidR="00AB3475">
        <w:rPr>
          <w:rFonts w:ascii="Times New Roman" w:eastAsia="Calibri" w:hAnsi="Times New Roman" w:cs="Times New Roman"/>
          <w:color w:val="000000"/>
          <w:sz w:val="24"/>
          <w:szCs w:val="24"/>
        </w:rPr>
        <w:t>нным между Администрацией и МФЦ;</w:t>
      </w:r>
    </w:p>
    <w:p w:rsidR="00D50C3D" w:rsidRDefault="00AB3475" w:rsidP="00D50C3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4)</w:t>
      </w:r>
      <w:r w:rsidR="00D50C3D" w:rsidRPr="00D50C3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D50C3D" w:rsidRPr="00D50C3D">
        <w:rPr>
          <w:rFonts w:ascii="Times New Roman" w:eastAsia="Calibri" w:hAnsi="Times New Roman" w:cs="Times New Roman"/>
          <w:sz w:val="24"/>
          <w:szCs w:val="24"/>
        </w:rPr>
        <w:t xml:space="preserve">аксимальный срок выполнения административного действия не превышает 2 рабочих дней </w:t>
      </w:r>
      <w:proofErr w:type="gramStart"/>
      <w:r w:rsidR="00D50C3D" w:rsidRPr="00D50C3D">
        <w:rPr>
          <w:rFonts w:ascii="Times New Roman" w:eastAsia="Calibri" w:hAnsi="Times New Roman" w:cs="Times New Roman"/>
          <w:sz w:val="24"/>
          <w:szCs w:val="24"/>
        </w:rPr>
        <w:t>с даты подписания</w:t>
      </w:r>
      <w:proofErr w:type="gramEnd"/>
      <w:r w:rsidR="00D50C3D" w:rsidRPr="00D50C3D">
        <w:rPr>
          <w:rFonts w:ascii="Times New Roman" w:eastAsia="Calibri" w:hAnsi="Times New Roman" w:cs="Times New Roman"/>
          <w:sz w:val="24"/>
          <w:szCs w:val="24"/>
        </w:rPr>
        <w:t xml:space="preserve"> и регистрации документа, являющегося резу</w:t>
      </w:r>
      <w:r>
        <w:rPr>
          <w:rFonts w:ascii="Times New Roman" w:eastAsia="Calibri" w:hAnsi="Times New Roman" w:cs="Times New Roman"/>
          <w:sz w:val="24"/>
          <w:szCs w:val="24"/>
        </w:rPr>
        <w:t>льтатом муниципальной услуги;</w:t>
      </w:r>
    </w:p>
    <w:p w:rsidR="00D50C3D" w:rsidRDefault="00AB3475" w:rsidP="000E033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5)</w:t>
      </w:r>
      <w:r w:rsidR="00D50C3D" w:rsidRPr="00D50C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D50C3D" w:rsidRPr="00D50C3D">
        <w:rPr>
          <w:rFonts w:ascii="Times New Roman" w:eastAsia="Times New Roman" w:hAnsi="Times New Roman" w:cs="Times New Roman"/>
          <w:sz w:val="24"/>
          <w:szCs w:val="24"/>
          <w:lang w:eastAsia="ru-RU"/>
        </w:rPr>
        <w:t>езультатом административно</w:t>
      </w:r>
      <w:r w:rsidR="006B1692">
        <w:rPr>
          <w:rFonts w:ascii="Times New Roman" w:eastAsia="Times New Roman" w:hAnsi="Times New Roman" w:cs="Times New Roman"/>
          <w:sz w:val="24"/>
          <w:szCs w:val="24"/>
          <w:lang w:eastAsia="ru-RU"/>
        </w:rPr>
        <w:t>й</w:t>
      </w:r>
      <w:r w:rsidR="00D50C3D" w:rsidRPr="00D50C3D">
        <w:rPr>
          <w:rFonts w:ascii="Times New Roman" w:eastAsia="Times New Roman" w:hAnsi="Times New Roman" w:cs="Times New Roman"/>
          <w:sz w:val="24"/>
          <w:szCs w:val="24"/>
          <w:lang w:eastAsia="ru-RU"/>
        </w:rPr>
        <w:t xml:space="preserve"> </w:t>
      </w:r>
      <w:r w:rsidR="006B1692">
        <w:rPr>
          <w:rFonts w:ascii="Times New Roman" w:eastAsia="Times New Roman" w:hAnsi="Times New Roman" w:cs="Times New Roman"/>
          <w:sz w:val="24"/>
          <w:szCs w:val="24"/>
          <w:lang w:eastAsia="ru-RU"/>
        </w:rPr>
        <w:t>процедуры</w:t>
      </w:r>
      <w:r w:rsidR="00D50C3D" w:rsidRPr="00D50C3D">
        <w:rPr>
          <w:rFonts w:ascii="Times New Roman" w:eastAsia="Times New Roman" w:hAnsi="Times New Roman" w:cs="Times New Roman"/>
          <w:sz w:val="24"/>
          <w:szCs w:val="24"/>
          <w:lang w:eastAsia="ru-RU"/>
        </w:rPr>
        <w:t xml:space="preserve"> является направление (выдача) заявителю </w:t>
      </w:r>
      <w:r w:rsidR="00D50C3D" w:rsidRPr="00D50C3D">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65169" w:rsidRPr="002D6F17" w:rsidRDefault="00865169" w:rsidP="00865169">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lang w:eastAsia="ru-RU"/>
        </w:rPr>
        <w:t>28.1</w:t>
      </w:r>
      <w:r w:rsidRPr="002D6F17">
        <w:rPr>
          <w:rFonts w:ascii="Times New Roman" w:eastAsia="Times New Roman" w:hAnsi="Times New Roman" w:cs="Times New Roman"/>
          <w:bCs/>
          <w:sz w:val="24"/>
          <w:szCs w:val="24"/>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w:t>
      </w:r>
    </w:p>
    <w:p w:rsidR="00865169" w:rsidRPr="002D6F17" w:rsidRDefault="00865169" w:rsidP="00865169">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2D6F17">
        <w:rPr>
          <w:rFonts w:ascii="Times New Roman" w:eastAsia="Times New Roman" w:hAnsi="Times New Roman" w:cs="Times New Roman"/>
          <w:bCs/>
          <w:sz w:val="24"/>
          <w:szCs w:val="24"/>
          <w:lang w:eastAsia="ru-RU"/>
        </w:rPr>
        <w:t>1) порядок предоставления муниципальной услуги не зависит от категории объединенных общими признаками заявителей, указанных  в пункте 3 первого раздела настоящего Регламента;</w:t>
      </w:r>
    </w:p>
    <w:p w:rsidR="00865169" w:rsidRPr="00D50C3D" w:rsidRDefault="00865169" w:rsidP="008651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6F17">
        <w:rPr>
          <w:rFonts w:ascii="Times New Roman" w:eastAsia="Times New Roman" w:hAnsi="Times New Roman" w:cs="Times New Roman"/>
          <w:bCs/>
          <w:sz w:val="24"/>
          <w:szCs w:val="24"/>
          <w:lang w:eastAsia="ru-RU"/>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65169" w:rsidRPr="00D50C3D" w:rsidRDefault="00865169" w:rsidP="000E03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50C3D" w:rsidRPr="00D50C3D" w:rsidRDefault="00D50C3D" w:rsidP="00D50C3D">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D50C3D">
        <w:rPr>
          <w:rFonts w:ascii="Times New Roman" w:eastAsia="Times New Roman" w:hAnsi="Times New Roman" w:cs="Times New Roman"/>
          <w:b/>
          <w:sz w:val="24"/>
          <w:szCs w:val="24"/>
          <w:lang w:eastAsia="ru-RU"/>
        </w:rPr>
        <w:t xml:space="preserve">4. Формы </w:t>
      </w:r>
      <w:proofErr w:type="gramStart"/>
      <w:r w:rsidRPr="00D50C3D">
        <w:rPr>
          <w:rFonts w:ascii="Times New Roman" w:eastAsia="Times New Roman" w:hAnsi="Times New Roman" w:cs="Times New Roman"/>
          <w:b/>
          <w:sz w:val="24"/>
          <w:szCs w:val="24"/>
          <w:lang w:eastAsia="ru-RU"/>
        </w:rPr>
        <w:t>контроля за</w:t>
      </w:r>
      <w:proofErr w:type="gramEnd"/>
      <w:r w:rsidRPr="00D50C3D">
        <w:rPr>
          <w:rFonts w:ascii="Times New Roman" w:eastAsia="Times New Roman" w:hAnsi="Times New Roman" w:cs="Times New Roman"/>
          <w:b/>
          <w:sz w:val="24"/>
          <w:szCs w:val="24"/>
          <w:lang w:eastAsia="ru-RU"/>
        </w:rPr>
        <w:t xml:space="preserve"> исполнением административного регламента</w:t>
      </w:r>
    </w:p>
    <w:p w:rsidR="004D6280" w:rsidRPr="004D6280" w:rsidRDefault="00DA6A83" w:rsidP="004D628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29</w:t>
      </w:r>
      <w:r w:rsidR="00D50C3D" w:rsidRPr="00D50C3D">
        <w:rPr>
          <w:rFonts w:ascii="Times New Roman" w:eastAsia="Times New Roman" w:hAnsi="Times New Roman" w:cs="Times New Roman"/>
          <w:sz w:val="24"/>
          <w:szCs w:val="24"/>
          <w:lang w:eastAsia="ru-RU"/>
        </w:rPr>
        <w:t xml:space="preserve">. </w:t>
      </w:r>
      <w:proofErr w:type="gramStart"/>
      <w:r w:rsidR="004D6280" w:rsidRPr="004D6280">
        <w:rPr>
          <w:rFonts w:ascii="Times New Roman" w:eastAsia="Times New Roman" w:hAnsi="Times New Roman" w:cs="Times New Roman"/>
          <w:bCs/>
          <w:sz w:val="24"/>
          <w:szCs w:val="24"/>
          <w:lang w:eastAsia="ru-RU"/>
        </w:rPr>
        <w:t>Контроль за</w:t>
      </w:r>
      <w:proofErr w:type="gramEnd"/>
      <w:r w:rsidR="004D6280" w:rsidRPr="004D6280">
        <w:rPr>
          <w:rFonts w:ascii="Times New Roman" w:eastAsia="Times New Roman" w:hAnsi="Times New Roman" w:cs="Times New Roman"/>
          <w:bCs/>
          <w:sz w:val="24"/>
          <w:szCs w:val="24"/>
          <w:lang w:eastAsia="ru-RU"/>
        </w:rPr>
        <w:t xml:space="preserve"> исполнением административного регламента включает в себя проведение проверок, выявление и устранение нарушений прав потребителей муниципальной услуги.</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D6280">
        <w:rPr>
          <w:rFonts w:ascii="Times New Roman" w:eastAsia="Times New Roman" w:hAnsi="Times New Roman" w:cs="Times New Roman"/>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w:t>
      </w:r>
      <w:r>
        <w:rPr>
          <w:rFonts w:ascii="Times New Roman" w:eastAsia="Times New Roman" w:hAnsi="Times New Roman" w:cs="Times New Roman"/>
          <w:sz w:val="24"/>
          <w:szCs w:val="24"/>
          <w:lang w:eastAsia="ru-RU"/>
        </w:rPr>
        <w:t xml:space="preserve"> </w:t>
      </w:r>
      <w:r w:rsidR="00D74C8B">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4D6280">
        <w:rPr>
          <w:rFonts w:ascii="Times New Roman" w:eastAsia="Times New Roman" w:hAnsi="Times New Roman" w:cs="Times New Roman"/>
          <w:sz w:val="24"/>
          <w:szCs w:val="24"/>
          <w:lang w:eastAsia="ru-RU"/>
        </w:rPr>
        <w:t xml:space="preserve">. Периодичность осуществления текущего контроля устанавливается главой </w:t>
      </w:r>
      <w:r w:rsidR="00FD3C01">
        <w:rPr>
          <w:rFonts w:ascii="Times New Roman" w:eastAsia="Times New Roman" w:hAnsi="Times New Roman" w:cs="Times New Roman"/>
          <w:sz w:val="24"/>
          <w:szCs w:val="24"/>
          <w:lang w:eastAsia="ru-RU"/>
        </w:rPr>
        <w:t>Новиковского</w:t>
      </w:r>
      <w:r>
        <w:rPr>
          <w:rFonts w:ascii="Times New Roman" w:eastAsia="Times New Roman" w:hAnsi="Times New Roman" w:cs="Times New Roman"/>
          <w:sz w:val="24"/>
          <w:szCs w:val="24"/>
          <w:lang w:eastAsia="ru-RU"/>
        </w:rPr>
        <w:t xml:space="preserve"> сельского </w:t>
      </w:r>
      <w:r w:rsidRPr="004D6280">
        <w:rPr>
          <w:rFonts w:ascii="Times New Roman" w:eastAsia="Times New Roman" w:hAnsi="Times New Roman" w:cs="Times New Roman"/>
          <w:sz w:val="24"/>
          <w:szCs w:val="24"/>
          <w:lang w:eastAsia="ru-RU"/>
        </w:rPr>
        <w:t>поселения.</w:t>
      </w:r>
    </w:p>
    <w:p w:rsidR="004D6280" w:rsidRP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4D6280">
        <w:rPr>
          <w:rFonts w:ascii="Times New Roman" w:eastAsia="Times New Roman" w:hAnsi="Times New Roman" w:cs="Times New Roman"/>
          <w:sz w:val="24"/>
          <w:szCs w:val="24"/>
          <w:lang w:eastAsia="ru-RU"/>
        </w:rPr>
        <w:t>.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4D6280" w:rsidRDefault="004D6280" w:rsidP="004D628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r w:rsidRPr="004D6280">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126FB" w:rsidRPr="004D6280" w:rsidRDefault="002126FB" w:rsidP="004D6280">
      <w:pPr>
        <w:spacing w:after="0" w:line="240" w:lineRule="auto"/>
        <w:ind w:firstLine="708"/>
        <w:jc w:val="both"/>
        <w:rPr>
          <w:rFonts w:ascii="Times New Roman" w:eastAsia="Times New Roman" w:hAnsi="Times New Roman" w:cs="Times New Roman"/>
          <w:sz w:val="24"/>
          <w:szCs w:val="24"/>
          <w:lang w:eastAsia="ru-RU"/>
        </w:rPr>
      </w:pPr>
    </w:p>
    <w:p w:rsidR="004D6280" w:rsidRPr="004D6280" w:rsidRDefault="004D6280" w:rsidP="004D6280">
      <w:pPr>
        <w:spacing w:after="0" w:line="240" w:lineRule="auto"/>
        <w:ind w:firstLine="426"/>
        <w:jc w:val="center"/>
        <w:rPr>
          <w:rFonts w:ascii="Times New Roman" w:eastAsia="Times New Roman" w:hAnsi="Times New Roman" w:cs="Times New Roman"/>
          <w:sz w:val="24"/>
          <w:szCs w:val="24"/>
          <w:lang w:eastAsia="ru-RU"/>
        </w:rPr>
      </w:pPr>
      <w:r w:rsidRPr="004D6280">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4D6280">
        <w:rPr>
          <w:rFonts w:ascii="Times New Roman" w:eastAsia="Times New Roman" w:hAnsi="Times New Roman" w:cs="Times New Roman"/>
          <w:sz w:val="24"/>
          <w:szCs w:val="24"/>
          <w:lang w:eastAsia="ru-RU"/>
        </w:rPr>
        <w:t xml:space="preserve">. Заявитель может обратиться с </w:t>
      </w:r>
      <w:proofErr w:type="gramStart"/>
      <w:r w:rsidRPr="004D6280">
        <w:rPr>
          <w:rFonts w:ascii="Times New Roman" w:eastAsia="Times New Roman" w:hAnsi="Times New Roman" w:cs="Times New Roman"/>
          <w:sz w:val="24"/>
          <w:szCs w:val="24"/>
          <w:lang w:eastAsia="ru-RU"/>
        </w:rPr>
        <w:t>жалобой</w:t>
      </w:r>
      <w:proofErr w:type="gramEnd"/>
      <w:r w:rsidRPr="004D6280">
        <w:rPr>
          <w:rFonts w:ascii="Times New Roman" w:eastAsia="Times New Roman" w:hAnsi="Times New Roman" w:cs="Times New Roman"/>
          <w:sz w:val="24"/>
          <w:szCs w:val="24"/>
          <w:lang w:eastAsia="ru-RU"/>
        </w:rPr>
        <w:t xml:space="preserve"> в том числе в следующих случаях:</w:t>
      </w:r>
    </w:p>
    <w:p w:rsidR="004D6280" w:rsidRPr="004D6280" w:rsidRDefault="004D6280" w:rsidP="004D628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2) нарушение срока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6) за</w:t>
      </w:r>
      <w:r w:rsidR="00865169">
        <w:rPr>
          <w:rFonts w:ascii="Times New Roman" w:eastAsia="Times New Roman" w:hAnsi="Times New Roman" w:cs="Times New Roman"/>
          <w:sz w:val="24"/>
          <w:szCs w:val="24"/>
          <w:lang w:eastAsia="ru-RU"/>
        </w:rPr>
        <w:t xml:space="preserve"> </w:t>
      </w:r>
      <w:r w:rsidRPr="004D6280">
        <w:rPr>
          <w:rFonts w:ascii="Times New Roman" w:eastAsia="Times New Roman" w:hAnsi="Times New Roman" w:cs="Times New Roman"/>
          <w:sz w:val="24"/>
          <w:szCs w:val="24"/>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D628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6280">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ascii="Times New Roman" w:eastAsia="Times New Roman" w:hAnsi="Times New Roman" w:cs="Times New Roman"/>
          <w:sz w:val="24"/>
          <w:szCs w:val="24"/>
          <w:lang w:eastAsia="ru-RU"/>
        </w:rPr>
        <w:t>№ 210-ФЗ</w:t>
      </w:r>
      <w:r w:rsidRPr="004D6280">
        <w:rPr>
          <w:rFonts w:ascii="Times New Roman" w:eastAsia="Times New Roman" w:hAnsi="Times New Roman" w:cs="Times New Roman"/>
          <w:sz w:val="24"/>
          <w:szCs w:val="24"/>
          <w:lang w:eastAsia="ru-RU"/>
        </w:rPr>
        <w:t>.</w:t>
      </w:r>
    </w:p>
    <w:p w:rsidR="004D6280" w:rsidRPr="004D6280" w:rsidRDefault="004D6280" w:rsidP="004D628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4D6280">
        <w:rPr>
          <w:rFonts w:ascii="Times New Roman" w:eastAsia="Times New Roman" w:hAnsi="Times New Roman" w:cs="Times New Roman"/>
          <w:sz w:val="24"/>
          <w:szCs w:val="24"/>
          <w:lang w:eastAsia="ru-RU"/>
        </w:rPr>
        <w:t>.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 210-ФЗ.</w:t>
      </w: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0B459C" w:rsidRDefault="000B459C" w:rsidP="00D50C3D">
      <w:pPr>
        <w:widowControl w:val="0"/>
        <w:autoSpaceDE w:val="0"/>
        <w:autoSpaceDN w:val="0"/>
        <w:adjustRightInd w:val="0"/>
        <w:spacing w:after="0" w:line="240" w:lineRule="auto"/>
        <w:ind w:left="3969"/>
        <w:rPr>
          <w:rFonts w:ascii="Times New Roman" w:eastAsia="Times New Roman" w:hAnsi="Times New Roman" w:cs="Times New Roman"/>
          <w:sz w:val="24"/>
          <w:szCs w:val="24"/>
          <w:lang w:eastAsia="ru-RU"/>
        </w:rPr>
      </w:pPr>
    </w:p>
    <w:p w:rsidR="00D50C3D" w:rsidRPr="000E033E" w:rsidRDefault="000E033E" w:rsidP="00D50C3D">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lastRenderedPageBreak/>
        <w:t>Приложение  № 1</w:t>
      </w:r>
    </w:p>
    <w:p w:rsidR="00D50C3D" w:rsidRPr="000E033E" w:rsidRDefault="00D50C3D"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D50C3D"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000E033E" w:rsidRPr="000E033E">
        <w:rPr>
          <w:rFonts w:ascii="Times New Roman" w:eastAsia="Times New Roman" w:hAnsi="Times New Roman" w:cs="Times New Roman"/>
          <w:lang w:eastAsia="ru-RU"/>
        </w:rPr>
        <w:t xml:space="preserve"> </w:t>
      </w:r>
      <w:r w:rsidR="000E033E" w:rsidRPr="000E033E">
        <w:rPr>
          <w:rFonts w:ascii="Times New Roman" w:eastAsia="Times New Roman" w:hAnsi="Times New Roman" w:cs="Times New Roman"/>
          <w:iCs/>
          <w:lang w:eastAsia="ru-RU"/>
        </w:rPr>
        <w:t xml:space="preserve">«Предоставление письменных разъяснений налогоплательщикам по вопросам применения нормативных правовых актов органов местного самоуправления </w:t>
      </w:r>
      <w:r w:rsidR="007748EC">
        <w:rPr>
          <w:rFonts w:ascii="Times New Roman" w:eastAsia="Times New Roman" w:hAnsi="Times New Roman" w:cs="Times New Roman"/>
          <w:iCs/>
          <w:lang w:eastAsia="ru-RU"/>
        </w:rPr>
        <w:t>Батурин</w:t>
      </w:r>
      <w:r w:rsidR="00FD3C01">
        <w:rPr>
          <w:rFonts w:ascii="Times New Roman" w:eastAsia="Times New Roman" w:hAnsi="Times New Roman" w:cs="Times New Roman"/>
          <w:iCs/>
          <w:lang w:eastAsia="ru-RU"/>
        </w:rPr>
        <w:t>ского</w:t>
      </w:r>
      <w:r w:rsidR="000E033E" w:rsidRPr="000E033E">
        <w:rPr>
          <w:rFonts w:ascii="Times New Roman" w:eastAsia="Times New Roman" w:hAnsi="Times New Roman" w:cs="Times New Roman"/>
          <w:iCs/>
          <w:lang w:eastAsia="ru-RU"/>
        </w:rPr>
        <w:t xml:space="preserve"> сельского </w:t>
      </w:r>
    </w:p>
    <w:p w:rsidR="00D50C3D" w:rsidRPr="000E033E" w:rsidRDefault="000E033E" w:rsidP="000E033E">
      <w:pPr>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iCs/>
          <w:lang w:eastAsia="ru-RU"/>
        </w:rPr>
        <w:t>поселения о местных налогах и сборах»</w:t>
      </w:r>
    </w:p>
    <w:p w:rsidR="00D50C3D" w:rsidRPr="00D50C3D" w:rsidRDefault="00D50C3D" w:rsidP="00D50C3D">
      <w:pPr>
        <w:autoSpaceDE w:val="0"/>
        <w:autoSpaceDN w:val="0"/>
        <w:adjustRightInd w:val="0"/>
        <w:spacing w:after="0" w:line="240" w:lineRule="auto"/>
        <w:ind w:left="3686"/>
        <w:jc w:val="center"/>
        <w:rPr>
          <w:rFonts w:ascii="Times New Roman" w:eastAsia="Times New Roman" w:hAnsi="Times New Roman" w:cs="Times New Roman"/>
          <w:sz w:val="24"/>
          <w:szCs w:val="24"/>
          <w:lang w:eastAsia="ru-RU"/>
        </w:rPr>
      </w:pPr>
    </w:p>
    <w:p w:rsidR="00D50C3D" w:rsidRPr="00D50C3D" w:rsidRDefault="00931898" w:rsidP="0093189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50C3D" w:rsidRPr="00D50C3D">
        <w:rPr>
          <w:rFonts w:ascii="Times New Roman" w:eastAsia="Times New Roman" w:hAnsi="Times New Roman" w:cs="Times New Roman"/>
          <w:b/>
          <w:bCs/>
          <w:color w:val="000000"/>
          <w:sz w:val="24"/>
          <w:szCs w:val="24"/>
          <w:lang w:eastAsia="ru-RU"/>
        </w:rPr>
        <w:t>форма заявления</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xml:space="preserve">            </w:t>
      </w:r>
    </w:p>
    <w:p w:rsidR="00D50C3D" w:rsidRPr="00D50C3D" w:rsidRDefault="00D50C3D" w:rsidP="00D50C3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В___________________________________________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i/>
          <w:iCs/>
          <w:color w:val="000000"/>
          <w:sz w:val="24"/>
          <w:szCs w:val="24"/>
          <w:vertAlign w:val="superscript"/>
          <w:lang w:eastAsia="ru-RU"/>
        </w:rPr>
        <w:t>(указать наименование органа)</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от 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(Ф.И.О.</w:t>
      </w:r>
      <w:r w:rsidR="000E033E">
        <w:rPr>
          <w:rFonts w:ascii="Times New Roman" w:eastAsia="Times New Roman" w:hAnsi="Times New Roman" w:cs="Times New Roman"/>
          <w:color w:val="000000"/>
          <w:sz w:val="24"/>
          <w:szCs w:val="24"/>
          <w:vertAlign w:val="superscript"/>
          <w:lang w:eastAsia="ru-RU"/>
        </w:rPr>
        <w:t xml:space="preserve"> (последнее – при наличии)</w:t>
      </w:r>
      <w:r w:rsidRPr="00D50C3D">
        <w:rPr>
          <w:rFonts w:ascii="Times New Roman" w:eastAsia="Times New Roman" w:hAnsi="Times New Roman" w:cs="Times New Roman"/>
          <w:color w:val="000000"/>
          <w:sz w:val="24"/>
          <w:szCs w:val="24"/>
          <w:vertAlign w:val="superscript"/>
          <w:lang w:eastAsia="ru-RU"/>
        </w:rPr>
        <w:t xml:space="preserve"> или наименование организации)</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(адрес)</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w:t>
      </w:r>
    </w:p>
    <w:p w:rsidR="00D50C3D" w:rsidRPr="00D50C3D" w:rsidRDefault="00D50C3D" w:rsidP="00D50C3D">
      <w:pPr>
        <w:widowControl w:val="0"/>
        <w:shd w:val="clear" w:color="auto" w:fill="FFFFFF"/>
        <w:autoSpaceDE w:val="0"/>
        <w:autoSpaceDN w:val="0"/>
        <w:adjustRightInd w:val="0"/>
        <w:spacing w:after="0" w:line="240" w:lineRule="auto"/>
        <w:ind w:firstLine="3969"/>
        <w:jc w:val="center"/>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vertAlign w:val="superscript"/>
          <w:lang w:eastAsia="ru-RU"/>
        </w:rPr>
        <w:t>(контактный телефон)</w:t>
      </w:r>
    </w:p>
    <w:p w:rsidR="00D50C3D" w:rsidRPr="00D50C3D" w:rsidRDefault="00D50C3D" w:rsidP="00D50C3D">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ЗАЯВЛЕНИЕ</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z w:val="24"/>
          <w:szCs w:val="24"/>
          <w:lang w:eastAsia="ru-RU"/>
        </w:rPr>
        <w:t>по</w:t>
      </w:r>
      <w:r w:rsidRPr="00D50C3D">
        <w:rPr>
          <w:rFonts w:ascii="Times New Roman" w:eastAsia="Times New Roman" w:hAnsi="Times New Roman" w:cs="Times New Roman"/>
          <w:b/>
          <w:bCs/>
          <w:color w:val="000000"/>
          <w:spacing w:val="8"/>
          <w:sz w:val="24"/>
          <w:szCs w:val="24"/>
          <w:lang w:eastAsia="ru-RU"/>
        </w:rPr>
        <w:t> </w:t>
      </w:r>
      <w:r w:rsidR="000E033E">
        <w:rPr>
          <w:rFonts w:ascii="Times New Roman" w:eastAsia="Times New Roman" w:hAnsi="Times New Roman" w:cs="Times New Roman"/>
          <w:b/>
          <w:bCs/>
          <w:color w:val="000000"/>
          <w:spacing w:val="8"/>
          <w:sz w:val="24"/>
          <w:szCs w:val="24"/>
          <w:lang w:eastAsia="ru-RU"/>
        </w:rPr>
        <w:t>предоставлению п</w:t>
      </w:r>
      <w:r w:rsidRPr="00D50C3D">
        <w:rPr>
          <w:rFonts w:ascii="Times New Roman" w:eastAsia="Times New Roman" w:hAnsi="Times New Roman" w:cs="Times New Roman"/>
          <w:b/>
          <w:bCs/>
          <w:color w:val="000000"/>
          <w:spacing w:val="8"/>
          <w:sz w:val="24"/>
          <w:szCs w:val="24"/>
          <w:lang w:eastAsia="ru-RU"/>
        </w:rPr>
        <w:t>исьменных</w:t>
      </w:r>
      <w:r w:rsidRPr="00D50C3D">
        <w:rPr>
          <w:rFonts w:ascii="Times New Roman" w:eastAsia="Times New Roman" w:hAnsi="Times New Roman" w:cs="Times New Roman"/>
          <w:color w:val="000000"/>
          <w:sz w:val="24"/>
          <w:szCs w:val="24"/>
          <w:lang w:eastAsia="ru-RU"/>
        </w:rPr>
        <w:t> </w:t>
      </w:r>
      <w:r w:rsidRPr="00D50C3D">
        <w:rPr>
          <w:rFonts w:ascii="Times New Roman" w:eastAsia="Times New Roman" w:hAnsi="Times New Roman" w:cs="Times New Roman"/>
          <w:b/>
          <w:bCs/>
          <w:color w:val="000000"/>
          <w:spacing w:val="-2"/>
          <w:sz w:val="24"/>
          <w:szCs w:val="24"/>
          <w:lang w:eastAsia="ru-RU"/>
        </w:rPr>
        <w:t>разъяснений по вопросам применения</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D50C3D" w:rsidRPr="00D50C3D" w:rsidRDefault="00D50C3D" w:rsidP="00D50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Прошу дать разъяснение по   вопросу_________________________________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r w:rsidR="002126FB">
        <w:rPr>
          <w:rFonts w:ascii="Times New Roman" w:eastAsia="Times New Roman" w:hAnsi="Times New Roman" w:cs="Times New Roman"/>
          <w:color w:val="000000"/>
          <w:sz w:val="24"/>
          <w:szCs w:val="24"/>
          <w:lang w:eastAsia="ru-RU"/>
        </w:rPr>
        <w:t>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w:t>
      </w:r>
      <w:r w:rsidR="002126FB">
        <w:rPr>
          <w:rFonts w:ascii="Times New Roman" w:eastAsia="Times New Roman" w:hAnsi="Times New Roman" w:cs="Times New Roman"/>
          <w:color w:val="000000"/>
          <w:sz w:val="24"/>
          <w:szCs w:val="24"/>
          <w:lang w:eastAsia="ru-RU"/>
        </w:rPr>
        <w:t>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r w:rsidR="002126FB">
        <w:rPr>
          <w:rFonts w:ascii="Times New Roman" w:eastAsia="Times New Roman" w:hAnsi="Times New Roman" w:cs="Times New Roman"/>
          <w:color w:val="000000"/>
          <w:sz w:val="24"/>
          <w:szCs w:val="24"/>
          <w:lang w:eastAsia="ru-RU"/>
        </w:rPr>
        <w:t>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w:t>
      </w:r>
      <w:r w:rsidR="002126FB">
        <w:rPr>
          <w:rFonts w:ascii="Times New Roman" w:eastAsia="Times New Roman" w:hAnsi="Times New Roman" w:cs="Times New Roman"/>
          <w:color w:val="000000"/>
          <w:sz w:val="24"/>
          <w:szCs w:val="24"/>
          <w:lang w:eastAsia="ru-RU"/>
        </w:rPr>
        <w:t>____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_______________________________________________________________________</w:t>
      </w:r>
      <w:r w:rsidR="002126FB">
        <w:rPr>
          <w:rFonts w:ascii="Times New Roman" w:eastAsia="Times New Roman" w:hAnsi="Times New Roman" w:cs="Times New Roman"/>
          <w:color w:val="000000"/>
          <w:sz w:val="24"/>
          <w:szCs w:val="24"/>
          <w:lang w:eastAsia="ru-RU"/>
        </w:rPr>
        <w:t>__</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vertAlign w:val="superscript"/>
          <w:lang w:eastAsia="ru-RU"/>
        </w:rPr>
      </w:pPr>
      <w:r w:rsidRPr="00D50C3D">
        <w:rPr>
          <w:rFonts w:ascii="Times New Roman" w:eastAsia="Times New Roman" w:hAnsi="Times New Roman" w:cs="Times New Roman"/>
          <w:color w:val="000000"/>
          <w:sz w:val="24"/>
          <w:szCs w:val="24"/>
          <w:lang w:eastAsia="ru-RU"/>
        </w:rPr>
        <w:t>Заявитель:_________________________________________________                                   </w:t>
      </w:r>
      <w:r w:rsidRPr="00D50C3D">
        <w:rPr>
          <w:rFonts w:ascii="Times New Roman" w:eastAsia="Times New Roman" w:hAnsi="Times New Roman" w:cs="Times New Roman"/>
          <w:color w:val="000000"/>
          <w:sz w:val="24"/>
          <w:szCs w:val="24"/>
          <w:vertAlign w:val="superscript"/>
          <w:lang w:eastAsia="ru-RU"/>
        </w:rPr>
        <w:t xml:space="preserve">                                                                  </w:t>
      </w:r>
      <w:r w:rsidRPr="00D50C3D">
        <w:rPr>
          <w:rFonts w:ascii="Times New Roman" w:eastAsia="Times New Roman" w:hAnsi="Times New Roman" w:cs="Times New Roman"/>
          <w:color w:val="000000"/>
          <w:sz w:val="24"/>
          <w:szCs w:val="24"/>
          <w:lang w:eastAsia="ru-RU"/>
        </w:rPr>
        <w:t xml:space="preserve">                      </w:t>
      </w:r>
      <w:r w:rsidRPr="00D50C3D">
        <w:rPr>
          <w:rFonts w:ascii="Times New Roman" w:eastAsia="Times New Roman" w:hAnsi="Times New Roman" w:cs="Times New Roman"/>
          <w:color w:val="000000"/>
          <w:sz w:val="24"/>
          <w:szCs w:val="24"/>
          <w:vertAlign w:val="superscript"/>
          <w:lang w:eastAsia="ru-RU"/>
        </w:rPr>
        <w:t>(подпись)</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"__"__________ 20____ г.                                </w:t>
      </w:r>
    </w:p>
    <w:p w:rsidR="00D50C3D" w:rsidRPr="00D50C3D" w:rsidRDefault="00D50C3D" w:rsidP="00D50C3D">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50C3D">
        <w:rPr>
          <w:rFonts w:ascii="Times New Roman" w:eastAsia="Times New Roman" w:hAnsi="Times New Roman" w:cs="Times New Roman"/>
          <w:color w:val="000000"/>
          <w:sz w:val="24"/>
          <w:szCs w:val="24"/>
          <w:lang w:eastAsia="ru-RU"/>
        </w:rPr>
        <w:t>                                                       </w:t>
      </w:r>
    </w:p>
    <w:p w:rsidR="00D50C3D" w:rsidRPr="00D50C3D" w:rsidRDefault="00D50C3D" w:rsidP="00D50C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0C3D">
        <w:rPr>
          <w:rFonts w:ascii="Times New Roman" w:eastAsia="Times New Roman" w:hAnsi="Times New Roman" w:cs="Times New Roman"/>
          <w:sz w:val="24"/>
          <w:szCs w:val="24"/>
          <w:lang w:eastAsia="ru-RU"/>
        </w:rPr>
        <w:br w:type="page"/>
      </w:r>
    </w:p>
    <w:p w:rsidR="000E033E" w:rsidRPr="000E033E" w:rsidRDefault="000E033E" w:rsidP="000E033E">
      <w:pPr>
        <w:widowControl w:val="0"/>
        <w:autoSpaceDE w:val="0"/>
        <w:autoSpaceDN w:val="0"/>
        <w:adjustRightInd w:val="0"/>
        <w:spacing w:after="0" w:line="240" w:lineRule="auto"/>
        <w:ind w:left="3969"/>
        <w:rPr>
          <w:rFonts w:ascii="Times New Roman" w:eastAsia="Times New Roman" w:hAnsi="Times New Roman" w:cs="Times New Roman"/>
          <w:lang w:eastAsia="ru-RU"/>
        </w:rPr>
      </w:pPr>
      <w:r w:rsidRPr="000E033E">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 2</w:t>
      </w:r>
      <w:bookmarkStart w:id="2" w:name="_GoBack"/>
      <w:bookmarkEnd w:id="2"/>
    </w:p>
    <w:p w:rsidR="000E033E" w:rsidRPr="000E033E" w:rsidRDefault="000E033E" w:rsidP="000E033E">
      <w:pPr>
        <w:autoSpaceDE w:val="0"/>
        <w:autoSpaceDN w:val="0"/>
        <w:adjustRightInd w:val="0"/>
        <w:spacing w:after="0" w:line="240" w:lineRule="auto"/>
        <w:ind w:left="3686" w:firstLine="283"/>
        <w:rPr>
          <w:rFonts w:ascii="Times New Roman" w:eastAsia="Times New Roman" w:hAnsi="Times New Roman" w:cs="Times New Roman"/>
          <w:lang w:eastAsia="ru-RU"/>
        </w:rPr>
      </w:pPr>
      <w:r w:rsidRPr="000E033E">
        <w:rPr>
          <w:rFonts w:ascii="Times New Roman" w:eastAsia="Times New Roman" w:hAnsi="Times New Roman" w:cs="Times New Roman"/>
          <w:lang w:eastAsia="ru-RU"/>
        </w:rPr>
        <w:t>к Административному регламенту</w:t>
      </w:r>
    </w:p>
    <w:p w:rsidR="000E033E" w:rsidRDefault="000E033E" w:rsidP="000E033E">
      <w:pPr>
        <w:autoSpaceDE w:val="0"/>
        <w:autoSpaceDN w:val="0"/>
        <w:adjustRightInd w:val="0"/>
        <w:spacing w:after="0" w:line="240" w:lineRule="auto"/>
        <w:ind w:left="3969"/>
        <w:rPr>
          <w:rFonts w:ascii="Times New Roman" w:eastAsia="Times New Roman" w:hAnsi="Times New Roman" w:cs="Times New Roman"/>
          <w:iCs/>
          <w:lang w:eastAsia="ru-RU"/>
        </w:rPr>
      </w:pPr>
      <w:r w:rsidRPr="000E033E">
        <w:rPr>
          <w:rFonts w:ascii="Times New Roman" w:eastAsia="Times New Roman" w:hAnsi="Times New Roman" w:cs="Times New Roman"/>
          <w:lang w:eastAsia="ru-RU"/>
        </w:rPr>
        <w:t xml:space="preserve">по предоставлению муниципальной услуги  </w:t>
      </w:r>
      <w:r w:rsidRPr="000E033E">
        <w:rPr>
          <w:rFonts w:ascii="Times New Roman" w:eastAsia="Times New Roman" w:hAnsi="Times New Roman" w:cs="Times New Roman"/>
          <w:iCs/>
          <w:lang w:eastAsia="ru-RU"/>
        </w:rPr>
        <w:t>«Предоставление письменных разъяснений налогоплательщикам по вопросам применения нормативных правовых актов органов местного самоуправления</w:t>
      </w:r>
      <w:r w:rsidR="007748EC">
        <w:rPr>
          <w:rFonts w:ascii="Times New Roman" w:eastAsia="Times New Roman" w:hAnsi="Times New Roman" w:cs="Times New Roman"/>
          <w:iCs/>
          <w:lang w:eastAsia="ru-RU"/>
        </w:rPr>
        <w:t xml:space="preserve"> </w:t>
      </w:r>
      <w:r w:rsidRPr="000E033E">
        <w:rPr>
          <w:rFonts w:ascii="Times New Roman" w:eastAsia="Times New Roman" w:hAnsi="Times New Roman" w:cs="Times New Roman"/>
          <w:iCs/>
          <w:lang w:eastAsia="ru-RU"/>
        </w:rPr>
        <w:t xml:space="preserve"> </w:t>
      </w:r>
      <w:r w:rsidR="007748EC">
        <w:rPr>
          <w:rFonts w:ascii="Times New Roman" w:eastAsia="Times New Roman" w:hAnsi="Times New Roman" w:cs="Times New Roman"/>
          <w:iCs/>
          <w:lang w:eastAsia="ru-RU"/>
        </w:rPr>
        <w:t>Батурин</w:t>
      </w:r>
      <w:r w:rsidR="00FD3C01">
        <w:rPr>
          <w:rFonts w:ascii="Times New Roman" w:eastAsia="Times New Roman" w:hAnsi="Times New Roman" w:cs="Times New Roman"/>
          <w:iCs/>
          <w:lang w:eastAsia="ru-RU"/>
        </w:rPr>
        <w:t>ского</w:t>
      </w:r>
      <w:r w:rsidRPr="000E033E">
        <w:rPr>
          <w:rFonts w:ascii="Times New Roman" w:eastAsia="Times New Roman" w:hAnsi="Times New Roman" w:cs="Times New Roman"/>
          <w:iCs/>
          <w:lang w:eastAsia="ru-RU"/>
        </w:rPr>
        <w:t xml:space="preserve"> сельского</w:t>
      </w:r>
    </w:p>
    <w:p w:rsidR="000E033E" w:rsidRDefault="000E033E" w:rsidP="007748EC">
      <w:pPr>
        <w:autoSpaceDE w:val="0"/>
        <w:autoSpaceDN w:val="0"/>
        <w:adjustRightInd w:val="0"/>
        <w:spacing w:after="0" w:line="240" w:lineRule="auto"/>
        <w:ind w:left="3969"/>
        <w:rPr>
          <w:rFonts w:ascii="Times New Roman" w:eastAsia="Times New Roman" w:hAnsi="Times New Roman" w:cs="Times New Roman"/>
          <w:sz w:val="24"/>
          <w:szCs w:val="24"/>
          <w:lang w:eastAsia="ru-RU"/>
        </w:rPr>
      </w:pPr>
      <w:r w:rsidRPr="000E033E">
        <w:rPr>
          <w:rFonts w:ascii="Times New Roman" w:eastAsia="Times New Roman" w:hAnsi="Times New Roman" w:cs="Times New Roman"/>
          <w:iCs/>
          <w:lang w:eastAsia="ru-RU"/>
        </w:rPr>
        <w:t>поселения о местных налогах и сборах»</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В Администрацию </w:t>
      </w:r>
      <w:r w:rsidR="007748E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0E033E">
        <w:rPr>
          <w:rFonts w:ascii="Times New Roman" w:eastAsia="Times New Roman" w:hAnsi="Times New Roman" w:cs="Times New Roman"/>
          <w:sz w:val="24"/>
          <w:szCs w:val="24"/>
          <w:lang w:eastAsia="ru-RU"/>
        </w:rPr>
        <w:t xml:space="preserve"> </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сельского поселения                                       </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ЗАЯВЛЕНИЕ</w:t>
      </w:r>
    </w:p>
    <w:p w:rsidR="000E033E" w:rsidRPr="000E033E" w:rsidRDefault="000E033E" w:rsidP="0077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о согласии на обработку персональных данных</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Я, ___________________________________________________________________</w:t>
      </w:r>
      <w:r w:rsidR="002126FB">
        <w:rPr>
          <w:rFonts w:ascii="Times New Roman" w:eastAsia="Times New Roman" w:hAnsi="Times New Roman" w:cs="Times New Roman"/>
          <w:sz w:val="24"/>
          <w:szCs w:val="24"/>
          <w:lang w:eastAsia="ru-RU"/>
        </w:rPr>
        <w:t>___</w:t>
      </w:r>
      <w:r w:rsidRPr="000E033E">
        <w:rPr>
          <w:rFonts w:ascii="Times New Roman" w:eastAsia="Times New Roman" w:hAnsi="Times New Roman" w:cs="Times New Roman"/>
          <w:sz w:val="24"/>
          <w:szCs w:val="24"/>
          <w:lang w:eastAsia="ru-RU"/>
        </w:rPr>
        <w:t>,</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(при наличии))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даю согласие Администрации </w:t>
      </w:r>
      <w:r w:rsidR="007748EC">
        <w:rPr>
          <w:rFonts w:ascii="Times New Roman" w:eastAsia="Times New Roman" w:hAnsi="Times New Roman" w:cs="Times New Roman"/>
          <w:sz w:val="24"/>
          <w:szCs w:val="24"/>
          <w:lang w:eastAsia="ru-RU"/>
        </w:rPr>
        <w:t>Батурин</w:t>
      </w:r>
      <w:r w:rsidR="00FD3C01">
        <w:rPr>
          <w:rFonts w:ascii="Times New Roman" w:eastAsia="Times New Roman" w:hAnsi="Times New Roman" w:cs="Times New Roman"/>
          <w:sz w:val="24"/>
          <w:szCs w:val="24"/>
          <w:lang w:eastAsia="ru-RU"/>
        </w:rPr>
        <w:t>ского</w:t>
      </w:r>
      <w:r w:rsidRPr="000E033E">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1. Дата рождения 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2. Документ, удостоверяющий личность 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proofErr w:type="gramStart"/>
      <w:r w:rsidRPr="000E033E">
        <w:rPr>
          <w:rFonts w:ascii="Times New Roman" w:eastAsia="Times New Roman" w:hAnsi="Times New Roman" w:cs="Times New Roman"/>
          <w:sz w:val="24"/>
          <w:szCs w:val="24"/>
          <w:lang w:eastAsia="ru-RU"/>
        </w:rPr>
        <w:t>(наименование, номер и</w:t>
      </w:r>
      <w:proofErr w:type="gramEnd"/>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серия документа, кем и когда </w:t>
      </w:r>
      <w:proofErr w:type="gramStart"/>
      <w:r w:rsidRPr="000E033E">
        <w:rPr>
          <w:rFonts w:ascii="Times New Roman" w:eastAsia="Times New Roman" w:hAnsi="Times New Roman" w:cs="Times New Roman"/>
          <w:sz w:val="24"/>
          <w:szCs w:val="24"/>
          <w:lang w:eastAsia="ru-RU"/>
        </w:rPr>
        <w:t>выдан</w:t>
      </w:r>
      <w:proofErr w:type="gramEnd"/>
      <w:r w:rsidRPr="000E033E">
        <w:rPr>
          <w:rFonts w:ascii="Times New Roman" w:eastAsia="Times New Roman" w:hAnsi="Times New Roman" w:cs="Times New Roman"/>
          <w:sz w:val="24"/>
          <w:szCs w:val="24"/>
          <w:lang w:eastAsia="ru-RU"/>
        </w:rPr>
        <w:t>)</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3. Адрес регистрации по месту жительства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4. Адрес фактического проживания __________________________________________</w:t>
      </w:r>
      <w:r w:rsidR="002126FB">
        <w:rPr>
          <w:rFonts w:ascii="Times New Roman" w:eastAsia="Times New Roman" w:hAnsi="Times New Roman" w:cs="Times New Roman"/>
          <w:sz w:val="24"/>
          <w:szCs w:val="24"/>
          <w:lang w:eastAsia="ru-RU"/>
        </w:rPr>
        <w:t>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proofErr w:type="gramStart"/>
      <w:r w:rsidRPr="000E033E">
        <w:rPr>
          <w:rFonts w:ascii="Times New Roman" w:eastAsia="Times New Roman" w:hAnsi="Times New Roman" w:cs="Times New Roman"/>
          <w:sz w:val="24"/>
          <w:szCs w:val="24"/>
          <w:lang w:eastAsia="ru-RU"/>
        </w:rPr>
        <w:t>(почтовый адрес фактического проживания,</w:t>
      </w:r>
      <w:proofErr w:type="gramEnd"/>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контактный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5. Сведения о законном представителе</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(фамилия, имя, отчество (при наличии))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___________________________________________________________</w:t>
      </w:r>
      <w:r w:rsidRPr="000E033E">
        <w:rPr>
          <w:rFonts w:ascii="Times New Roman" w:eastAsia="Times New Roman" w:hAnsi="Times New Roman" w:cs="Times New Roman"/>
          <w:sz w:val="24"/>
          <w:szCs w:val="24"/>
          <w:lang w:eastAsia="ru-RU"/>
        </w:rPr>
        <w:t>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(почтовый адрес места жительства, пребывания, фактического проживания, телефон)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6. Дата рождения законного представителя __________________________________</w:t>
      </w:r>
      <w:r w:rsidR="002126FB">
        <w:rPr>
          <w:rFonts w:ascii="Times New Roman" w:eastAsia="Times New Roman" w:hAnsi="Times New Roman" w:cs="Times New Roman"/>
          <w:sz w:val="24"/>
          <w:szCs w:val="24"/>
          <w:lang w:eastAsia="ru-RU"/>
        </w:rPr>
        <w:t>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(число, месяц, год)</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r w:rsidR="002126FB">
        <w:rPr>
          <w:rFonts w:ascii="Times New Roman" w:eastAsia="Times New Roman" w:hAnsi="Times New Roman" w:cs="Times New Roman"/>
          <w:sz w:val="24"/>
          <w:szCs w:val="24"/>
          <w:lang w:eastAsia="ru-RU"/>
        </w:rPr>
        <w:t>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__________________________________________________________________________</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u w:val="single"/>
          <w:lang w:eastAsia="ru-RU"/>
        </w:rPr>
        <w:t xml:space="preserve">    Примечание</w:t>
      </w:r>
      <w:r w:rsidRPr="000E033E">
        <w:rPr>
          <w:rFonts w:ascii="Times New Roman" w:eastAsia="Times New Roman" w:hAnsi="Times New Roman" w:cs="Times New Roman"/>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0E033E">
        <w:rPr>
          <w:rFonts w:ascii="Times New Roman" w:eastAsia="Times New Roman" w:hAnsi="Times New Roman" w:cs="Times New Roman"/>
          <w:sz w:val="24"/>
          <w:szCs w:val="24"/>
          <w:lang w:eastAsia="ru-RU"/>
        </w:rPr>
        <w:t>н(</w:t>
      </w:r>
      <w:proofErr w:type="gramEnd"/>
      <w:r w:rsidRPr="000E033E">
        <w:rPr>
          <w:rFonts w:ascii="Times New Roman" w:eastAsia="Times New Roman" w:hAnsi="Times New Roman" w:cs="Times New Roman"/>
          <w:sz w:val="24"/>
          <w:szCs w:val="24"/>
          <w:lang w:eastAsia="ru-RU"/>
        </w:rPr>
        <w:t>а).</w:t>
      </w:r>
    </w:p>
    <w:p w:rsidR="000E033E" w:rsidRPr="000E033E" w:rsidRDefault="000E033E" w:rsidP="000E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 xml:space="preserve">Срок действия Заявления - один год </w:t>
      </w:r>
      <w:proofErr w:type="gramStart"/>
      <w:r w:rsidRPr="000E033E">
        <w:rPr>
          <w:rFonts w:ascii="Times New Roman" w:eastAsia="Times New Roman" w:hAnsi="Times New Roman" w:cs="Times New Roman"/>
          <w:sz w:val="24"/>
          <w:szCs w:val="24"/>
          <w:lang w:eastAsia="ru-RU"/>
        </w:rPr>
        <w:t>с даты подписания</w:t>
      </w:r>
      <w:proofErr w:type="gramEnd"/>
      <w:r w:rsidRPr="000E033E">
        <w:rPr>
          <w:rFonts w:ascii="Times New Roman" w:eastAsia="Times New Roman" w:hAnsi="Times New Roman" w:cs="Times New Roman"/>
          <w:sz w:val="24"/>
          <w:szCs w:val="24"/>
          <w:lang w:eastAsia="ru-RU"/>
        </w:rPr>
        <w:t>.</w:t>
      </w:r>
    </w:p>
    <w:p w:rsidR="000E033E" w:rsidRPr="000E033E" w:rsidRDefault="000E033E" w:rsidP="000E033E">
      <w:pPr>
        <w:spacing w:after="0" w:line="240" w:lineRule="auto"/>
        <w:jc w:val="both"/>
        <w:rPr>
          <w:rFonts w:ascii="Times New Roman" w:eastAsia="Times New Roman" w:hAnsi="Times New Roman" w:cs="Times New Roman"/>
          <w:sz w:val="24"/>
          <w:szCs w:val="24"/>
          <w:lang w:eastAsia="ru-RU"/>
        </w:rPr>
      </w:pPr>
    </w:p>
    <w:p w:rsidR="000E033E" w:rsidRPr="001951ED" w:rsidRDefault="000E033E" w:rsidP="0019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33E">
        <w:rPr>
          <w:rFonts w:ascii="Times New Roman" w:eastAsia="Times New Roman" w:hAnsi="Times New Roman" w:cs="Times New Roman"/>
          <w:sz w:val="24"/>
          <w:szCs w:val="24"/>
          <w:lang w:eastAsia="ru-RU"/>
        </w:rPr>
        <w:t>Подпись заявителя ______________ /______________/        дата _______________</w:t>
      </w:r>
    </w:p>
    <w:sectPr w:rsidR="000E033E" w:rsidRPr="001951ED" w:rsidSect="00E107D8">
      <w:headerReference w:type="even" r:id="rId19"/>
      <w:headerReference w:type="default" r:id="rId20"/>
      <w:pgSz w:w="11907" w:h="16839" w:code="9"/>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0F" w:rsidRDefault="003F2E0F" w:rsidP="0081746C">
      <w:pPr>
        <w:spacing w:after="0" w:line="240" w:lineRule="auto"/>
      </w:pPr>
      <w:r>
        <w:separator/>
      </w:r>
    </w:p>
  </w:endnote>
  <w:endnote w:type="continuationSeparator" w:id="0">
    <w:p w:rsidR="003F2E0F" w:rsidRDefault="003F2E0F" w:rsidP="0081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0F" w:rsidRDefault="003F2E0F" w:rsidP="0081746C">
      <w:pPr>
        <w:spacing w:after="0" w:line="240" w:lineRule="auto"/>
      </w:pPr>
      <w:r>
        <w:separator/>
      </w:r>
    </w:p>
  </w:footnote>
  <w:footnote w:type="continuationSeparator" w:id="0">
    <w:p w:rsidR="003F2E0F" w:rsidRDefault="003F2E0F" w:rsidP="00817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rsidP="00D50C3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0C3D" w:rsidRDefault="00D50C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3D" w:rsidRDefault="00D50C3D">
    <w:pPr>
      <w:pStyle w:val="a8"/>
      <w:jc w:val="center"/>
    </w:pPr>
    <w:r>
      <w:fldChar w:fldCharType="begin"/>
    </w:r>
    <w:r>
      <w:instrText>PAGE   \* MERGEFORMAT</w:instrText>
    </w:r>
    <w:r>
      <w:fldChar w:fldCharType="separate"/>
    </w:r>
    <w:r w:rsidR="00931898" w:rsidRPr="00931898">
      <w:rPr>
        <w:noProof/>
        <w:lang w:val="ru-RU"/>
      </w:rPr>
      <w:t>12</w:t>
    </w:r>
    <w:r>
      <w:fldChar w:fldCharType="end"/>
    </w:r>
  </w:p>
  <w:p w:rsidR="00D50C3D" w:rsidRDefault="00D50C3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6F"/>
    <w:rsid w:val="00034A6F"/>
    <w:rsid w:val="000B459C"/>
    <w:rsid w:val="000E033E"/>
    <w:rsid w:val="00182B38"/>
    <w:rsid w:val="0019069C"/>
    <w:rsid w:val="001951ED"/>
    <w:rsid w:val="001E4187"/>
    <w:rsid w:val="002126FB"/>
    <w:rsid w:val="002520D8"/>
    <w:rsid w:val="0025351E"/>
    <w:rsid w:val="00273532"/>
    <w:rsid w:val="003061A4"/>
    <w:rsid w:val="003F2E0F"/>
    <w:rsid w:val="00440AA5"/>
    <w:rsid w:val="004D6280"/>
    <w:rsid w:val="00536977"/>
    <w:rsid w:val="005C4FBA"/>
    <w:rsid w:val="005C6BA7"/>
    <w:rsid w:val="00601E49"/>
    <w:rsid w:val="006B1692"/>
    <w:rsid w:val="006B62AC"/>
    <w:rsid w:val="006E23CF"/>
    <w:rsid w:val="00725856"/>
    <w:rsid w:val="00747123"/>
    <w:rsid w:val="007748EC"/>
    <w:rsid w:val="0081746C"/>
    <w:rsid w:val="00861C6C"/>
    <w:rsid w:val="00865169"/>
    <w:rsid w:val="00912C3E"/>
    <w:rsid w:val="00931898"/>
    <w:rsid w:val="00943BBA"/>
    <w:rsid w:val="00962B5A"/>
    <w:rsid w:val="009869BF"/>
    <w:rsid w:val="00A20781"/>
    <w:rsid w:val="00A84D6B"/>
    <w:rsid w:val="00A85FDA"/>
    <w:rsid w:val="00AB3475"/>
    <w:rsid w:val="00AC48CC"/>
    <w:rsid w:val="00AD5C98"/>
    <w:rsid w:val="00AE3DFC"/>
    <w:rsid w:val="00AF40CA"/>
    <w:rsid w:val="00B51DFC"/>
    <w:rsid w:val="00CA0153"/>
    <w:rsid w:val="00D50C3D"/>
    <w:rsid w:val="00D74C8B"/>
    <w:rsid w:val="00DA6A83"/>
    <w:rsid w:val="00E107D8"/>
    <w:rsid w:val="00F86EB8"/>
    <w:rsid w:val="00FD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0C3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8"/>
      <w:szCs w:val="28"/>
      <w:lang w:val="x-none" w:eastAsia="ru-RU"/>
    </w:rPr>
  </w:style>
  <w:style w:type="paragraph" w:styleId="2">
    <w:name w:val="heading 2"/>
    <w:basedOn w:val="a"/>
    <w:next w:val="a"/>
    <w:link w:val="20"/>
    <w:qFormat/>
    <w:rsid w:val="00D50C3D"/>
    <w:pPr>
      <w:keepNext/>
      <w:spacing w:after="0" w:line="240" w:lineRule="auto"/>
      <w:jc w:val="center"/>
      <w:outlineLvl w:val="1"/>
    </w:pPr>
    <w:rPr>
      <w:rFonts w:ascii="Times New Roman" w:eastAsia="Times New Roman" w:hAnsi="Times New Roman" w:cs="Times New Roman"/>
      <w:b/>
      <w:sz w:val="28"/>
      <w:szCs w:val="20"/>
      <w:lang w:val="x-none" w:eastAsia="ru-RU"/>
    </w:rPr>
  </w:style>
  <w:style w:type="paragraph" w:styleId="3">
    <w:name w:val="heading 3"/>
    <w:basedOn w:val="a"/>
    <w:next w:val="a"/>
    <w:link w:val="30"/>
    <w:semiHidden/>
    <w:unhideWhenUsed/>
    <w:qFormat/>
    <w:rsid w:val="00D50C3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x-none" w:eastAsia="ru-RU"/>
    </w:rPr>
  </w:style>
  <w:style w:type="paragraph" w:styleId="9">
    <w:name w:val="heading 9"/>
    <w:basedOn w:val="a"/>
    <w:next w:val="a"/>
    <w:link w:val="90"/>
    <w:uiPriority w:val="9"/>
    <w:unhideWhenUsed/>
    <w:qFormat/>
    <w:rsid w:val="00D50C3D"/>
    <w:pPr>
      <w:widowControl w:val="0"/>
      <w:autoSpaceDE w:val="0"/>
      <w:autoSpaceDN w:val="0"/>
      <w:adjustRightInd w:val="0"/>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C3D"/>
    <w:rPr>
      <w:rFonts w:ascii="Times New Roman" w:eastAsia="Times New Roman" w:hAnsi="Times New Roman" w:cs="Times New Roman"/>
      <w:sz w:val="28"/>
      <w:szCs w:val="28"/>
      <w:lang w:val="x-none" w:eastAsia="ru-RU"/>
    </w:rPr>
  </w:style>
  <w:style w:type="character" w:customStyle="1" w:styleId="20">
    <w:name w:val="Заголовок 2 Знак"/>
    <w:basedOn w:val="a0"/>
    <w:link w:val="2"/>
    <w:rsid w:val="00D50C3D"/>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semiHidden/>
    <w:rsid w:val="00D50C3D"/>
    <w:rPr>
      <w:rFonts w:ascii="Cambria" w:eastAsia="Times New Roman" w:hAnsi="Cambria" w:cs="Times New Roman"/>
      <w:b/>
      <w:bCs/>
      <w:sz w:val="26"/>
      <w:szCs w:val="26"/>
      <w:lang w:val="x-none" w:eastAsia="ru-RU"/>
    </w:rPr>
  </w:style>
  <w:style w:type="character" w:customStyle="1" w:styleId="90">
    <w:name w:val="Заголовок 9 Знак"/>
    <w:basedOn w:val="a0"/>
    <w:link w:val="9"/>
    <w:uiPriority w:val="9"/>
    <w:rsid w:val="00D50C3D"/>
    <w:rPr>
      <w:rFonts w:ascii="Cambria" w:eastAsia="Times New Roman" w:hAnsi="Cambria" w:cs="Times New Roman"/>
      <w:lang w:eastAsia="ru-RU"/>
    </w:rPr>
  </w:style>
  <w:style w:type="numbering" w:customStyle="1" w:styleId="11">
    <w:name w:val="Нет списка1"/>
    <w:next w:val="a2"/>
    <w:semiHidden/>
    <w:unhideWhenUsed/>
    <w:rsid w:val="00D50C3D"/>
  </w:style>
  <w:style w:type="paragraph" w:customStyle="1" w:styleId="ConsNormal">
    <w:name w:val="ConsNormal"/>
    <w:rsid w:val="00D50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D50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с отступом 3 Знак"/>
    <w:link w:val="32"/>
    <w:rsid w:val="00D50C3D"/>
    <w:rPr>
      <w:rFonts w:ascii="Times New Roman" w:eastAsia="Times New Roman" w:hAnsi="Times New Roman" w:cs="Times New Roman"/>
      <w:sz w:val="16"/>
      <w:szCs w:val="16"/>
      <w:lang w:eastAsia="ru-RU"/>
    </w:rPr>
  </w:style>
  <w:style w:type="paragraph" w:styleId="32">
    <w:name w:val="Body Text Indent 3"/>
    <w:basedOn w:val="a"/>
    <w:link w:val="31"/>
    <w:rsid w:val="00D50C3D"/>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50C3D"/>
    <w:rPr>
      <w:sz w:val="16"/>
      <w:szCs w:val="16"/>
    </w:rPr>
  </w:style>
  <w:style w:type="character" w:styleId="a4">
    <w:name w:val="Hyperlink"/>
    <w:rsid w:val="00D50C3D"/>
    <w:rPr>
      <w:color w:val="0000FF"/>
      <w:u w:val="single"/>
    </w:rPr>
  </w:style>
  <w:style w:type="paragraph" w:customStyle="1" w:styleId="ConsPlusNormal">
    <w:name w:val="ConsPlusNormal"/>
    <w:link w:val="ConsPlusNormal0"/>
    <w:rsid w:val="00D50C3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0C3D"/>
    <w:rPr>
      <w:rFonts w:ascii="Arial" w:eastAsia="Times New Roman" w:hAnsi="Arial" w:cs="Arial"/>
      <w:lang w:eastAsia="ru-RU"/>
    </w:rPr>
  </w:style>
  <w:style w:type="paragraph" w:customStyle="1" w:styleId="12">
    <w:name w:val="Без интервала1"/>
    <w:qFormat/>
    <w:rsid w:val="00D50C3D"/>
    <w:pPr>
      <w:spacing w:after="0" w:line="240" w:lineRule="auto"/>
    </w:pPr>
    <w:rPr>
      <w:rFonts w:ascii="Calibri" w:eastAsia="Times New Roman" w:hAnsi="Calibri" w:cs="Times New Roman"/>
    </w:rPr>
  </w:style>
  <w:style w:type="paragraph" w:customStyle="1" w:styleId="Standard">
    <w:name w:val="Standard"/>
    <w:rsid w:val="00D50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Title">
    <w:name w:val="ConsPlusTitle"/>
    <w:rsid w:val="00D50C3D"/>
    <w:pPr>
      <w:widowControl w:val="0"/>
      <w:suppressAutoHyphens/>
      <w:autoSpaceDE w:val="0"/>
      <w:autoSpaceDN w:val="0"/>
      <w:spacing w:after="0" w:line="240" w:lineRule="auto"/>
      <w:textAlignment w:val="baseline"/>
    </w:pPr>
    <w:rPr>
      <w:rFonts w:ascii="Times New Roman" w:eastAsia="Times New Roman" w:hAnsi="Times New Roman" w:cs="Times New Roman"/>
      <w:b/>
      <w:bCs/>
      <w:kern w:val="3"/>
      <w:sz w:val="24"/>
      <w:szCs w:val="24"/>
      <w:lang w:eastAsia="zh-CN"/>
    </w:rPr>
  </w:style>
  <w:style w:type="character" w:styleId="a5">
    <w:name w:val="Strong"/>
    <w:qFormat/>
    <w:rsid w:val="00D50C3D"/>
    <w:rPr>
      <w:b/>
      <w:bCs/>
    </w:rPr>
  </w:style>
  <w:style w:type="character" w:customStyle="1" w:styleId="HTML">
    <w:name w:val="Стандартный HTML Знак"/>
    <w:link w:val="HTML0"/>
    <w:rsid w:val="00D50C3D"/>
    <w:rPr>
      <w:rFonts w:ascii="Courier New" w:eastAsia="Times New Roman" w:hAnsi="Courier New" w:cs="Courier New"/>
      <w:sz w:val="20"/>
      <w:szCs w:val="20"/>
      <w:lang w:eastAsia="ru-RU"/>
    </w:rPr>
  </w:style>
  <w:style w:type="paragraph" w:styleId="HTML0">
    <w:name w:val="HTML Preformatted"/>
    <w:basedOn w:val="a"/>
    <w:link w:val="HTML"/>
    <w:rsid w:val="00D50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50C3D"/>
    <w:rPr>
      <w:rFonts w:ascii="Consolas" w:hAnsi="Consolas"/>
      <w:sz w:val="20"/>
      <w:szCs w:val="20"/>
    </w:rPr>
  </w:style>
  <w:style w:type="character" w:customStyle="1" w:styleId="21">
    <w:name w:val="Основной текст с отступом 2 Знак"/>
    <w:link w:val="22"/>
    <w:rsid w:val="00D50C3D"/>
    <w:rPr>
      <w:rFonts w:ascii="Times New Roman" w:eastAsia="Times New Roman" w:hAnsi="Times New Roman" w:cs="Times New Roman"/>
      <w:sz w:val="28"/>
      <w:szCs w:val="28"/>
      <w:lang w:eastAsia="ru-RU"/>
    </w:rPr>
  </w:style>
  <w:style w:type="paragraph" w:styleId="22">
    <w:name w:val="Body Text Indent 2"/>
    <w:basedOn w:val="a"/>
    <w:link w:val="21"/>
    <w:rsid w:val="00D50C3D"/>
    <w:pPr>
      <w:spacing w:after="0" w:line="360" w:lineRule="auto"/>
      <w:ind w:firstLine="705"/>
      <w:jc w:val="both"/>
    </w:pPr>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uiPriority w:val="99"/>
    <w:semiHidden/>
    <w:rsid w:val="00D50C3D"/>
  </w:style>
  <w:style w:type="paragraph" w:styleId="a6">
    <w:name w:val="Title"/>
    <w:basedOn w:val="a"/>
    <w:link w:val="a7"/>
    <w:qFormat/>
    <w:rsid w:val="00D50C3D"/>
    <w:pPr>
      <w:spacing w:after="0" w:line="240" w:lineRule="auto"/>
      <w:jc w:val="center"/>
    </w:pPr>
    <w:rPr>
      <w:rFonts w:ascii="Times New Roman" w:eastAsia="Times New Roman" w:hAnsi="Times New Roman" w:cs="Times New Roman"/>
      <w:sz w:val="28"/>
      <w:szCs w:val="28"/>
      <w:lang w:val="x-none" w:eastAsia="ru-RU"/>
    </w:rPr>
  </w:style>
  <w:style w:type="character" w:customStyle="1" w:styleId="a7">
    <w:name w:val="Название Знак"/>
    <w:basedOn w:val="a0"/>
    <w:link w:val="a6"/>
    <w:rsid w:val="00D50C3D"/>
    <w:rPr>
      <w:rFonts w:ascii="Times New Roman" w:eastAsia="Times New Roman" w:hAnsi="Times New Roman" w:cs="Times New Roman"/>
      <w:sz w:val="28"/>
      <w:szCs w:val="28"/>
      <w:lang w:val="x-none" w:eastAsia="ru-RU"/>
    </w:rPr>
  </w:style>
  <w:style w:type="paragraph" w:styleId="a8">
    <w:name w:val="header"/>
    <w:basedOn w:val="a"/>
    <w:link w:val="a9"/>
    <w:uiPriority w:val="99"/>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ru-RU"/>
    </w:rPr>
  </w:style>
  <w:style w:type="character" w:customStyle="1" w:styleId="a9">
    <w:name w:val="Верхний колонтитул Знак"/>
    <w:basedOn w:val="a0"/>
    <w:link w:val="a8"/>
    <w:uiPriority w:val="99"/>
    <w:rsid w:val="00D50C3D"/>
    <w:rPr>
      <w:rFonts w:ascii="Times New Roman" w:eastAsia="Times New Roman" w:hAnsi="Times New Roman" w:cs="Times New Roman"/>
      <w:sz w:val="20"/>
      <w:szCs w:val="20"/>
      <w:lang w:val="x-none" w:eastAsia="ru-RU"/>
    </w:rPr>
  </w:style>
  <w:style w:type="character" w:styleId="aa">
    <w:name w:val="page number"/>
    <w:basedOn w:val="a0"/>
    <w:rsid w:val="00D50C3D"/>
  </w:style>
  <w:style w:type="character" w:customStyle="1" w:styleId="ab">
    <w:name w:val="Нижний колонтитул Знак"/>
    <w:link w:val="ac"/>
    <w:rsid w:val="00D50C3D"/>
    <w:rPr>
      <w:rFonts w:ascii="Times New Roman" w:eastAsia="Times New Roman" w:hAnsi="Times New Roman" w:cs="Times New Roman"/>
      <w:sz w:val="20"/>
      <w:szCs w:val="20"/>
      <w:lang w:eastAsia="ru-RU"/>
    </w:rPr>
  </w:style>
  <w:style w:type="paragraph" w:styleId="ac">
    <w:name w:val="footer"/>
    <w:basedOn w:val="a"/>
    <w:link w:val="ab"/>
    <w:rsid w:val="00D50C3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D50C3D"/>
  </w:style>
  <w:style w:type="character" w:customStyle="1" w:styleId="ad">
    <w:name w:val="Цветовое выделение"/>
    <w:rsid w:val="00D50C3D"/>
    <w:rPr>
      <w:b/>
      <w:bCs/>
      <w:color w:val="000080"/>
    </w:rPr>
  </w:style>
  <w:style w:type="character" w:styleId="ae">
    <w:name w:val="Emphasis"/>
    <w:uiPriority w:val="20"/>
    <w:qFormat/>
    <w:rsid w:val="00D50C3D"/>
    <w:rPr>
      <w:i/>
      <w:iCs/>
    </w:rPr>
  </w:style>
  <w:style w:type="character" w:customStyle="1" w:styleId="af">
    <w:name w:val="Текст выноски Знак"/>
    <w:link w:val="af0"/>
    <w:rsid w:val="00D50C3D"/>
    <w:rPr>
      <w:rFonts w:ascii="Tahoma" w:eastAsia="Times New Roman" w:hAnsi="Tahoma" w:cs="Tahoma"/>
      <w:sz w:val="16"/>
      <w:szCs w:val="16"/>
      <w:lang w:eastAsia="ru-RU"/>
    </w:rPr>
  </w:style>
  <w:style w:type="paragraph" w:styleId="af0">
    <w:name w:val="Balloon Text"/>
    <w:basedOn w:val="a"/>
    <w:link w:val="af"/>
    <w:rsid w:val="00D5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D50C3D"/>
    <w:rPr>
      <w:rFonts w:ascii="Tahoma" w:hAnsi="Tahoma" w:cs="Tahoma"/>
      <w:sz w:val="16"/>
      <w:szCs w:val="16"/>
    </w:rPr>
  </w:style>
  <w:style w:type="character" w:customStyle="1" w:styleId="af1">
    <w:name w:val="Текст сноски Знак"/>
    <w:link w:val="af2"/>
    <w:uiPriority w:val="99"/>
    <w:rsid w:val="00D50C3D"/>
    <w:rPr>
      <w:rFonts w:ascii="Times New Roman" w:eastAsia="Times New Roman" w:hAnsi="Times New Roman" w:cs="Times New Roman"/>
      <w:sz w:val="20"/>
      <w:szCs w:val="20"/>
      <w:lang w:eastAsia="ru-RU"/>
    </w:rPr>
  </w:style>
  <w:style w:type="paragraph" w:styleId="af2">
    <w:name w:val="footnote text"/>
    <w:basedOn w:val="a"/>
    <w:link w:val="af1"/>
    <w:uiPriority w:val="99"/>
    <w:rsid w:val="00D50C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Текст сноски Знак1"/>
    <w:basedOn w:val="a0"/>
    <w:uiPriority w:val="99"/>
    <w:semiHidden/>
    <w:rsid w:val="00D50C3D"/>
    <w:rPr>
      <w:sz w:val="20"/>
      <w:szCs w:val="20"/>
    </w:rPr>
  </w:style>
  <w:style w:type="paragraph" w:styleId="af3">
    <w:name w:val="Body Text Indent"/>
    <w:basedOn w:val="a"/>
    <w:link w:val="af4"/>
    <w:rsid w:val="00D50C3D"/>
    <w:pPr>
      <w:autoSpaceDE w:val="0"/>
      <w:autoSpaceDN w:val="0"/>
      <w:spacing w:after="120" w:line="240" w:lineRule="auto"/>
      <w:ind w:left="283"/>
    </w:pPr>
    <w:rPr>
      <w:rFonts w:ascii="Times New Roman" w:eastAsia="Times New Roman" w:hAnsi="Times New Roman" w:cs="Times New Roman"/>
      <w:sz w:val="20"/>
      <w:szCs w:val="20"/>
      <w:lang w:val="x-none" w:eastAsia="ru-RU"/>
    </w:rPr>
  </w:style>
  <w:style w:type="character" w:customStyle="1" w:styleId="af4">
    <w:name w:val="Основной текст с отступом Знак"/>
    <w:basedOn w:val="a0"/>
    <w:link w:val="af3"/>
    <w:rsid w:val="00D50C3D"/>
    <w:rPr>
      <w:rFonts w:ascii="Times New Roman" w:eastAsia="Times New Roman" w:hAnsi="Times New Roman" w:cs="Times New Roman"/>
      <w:sz w:val="20"/>
      <w:szCs w:val="20"/>
      <w:lang w:val="x-none" w:eastAsia="ru-RU"/>
    </w:rPr>
  </w:style>
  <w:style w:type="paragraph" w:customStyle="1" w:styleId="ConsPlusNonformat">
    <w:name w:val="ConsPlusNonformat"/>
    <w:rsid w:val="00D5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50C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5">
    <w:name w:val="No Spacing"/>
    <w:link w:val="af6"/>
    <w:uiPriority w:val="1"/>
    <w:qFormat/>
    <w:rsid w:val="00D50C3D"/>
    <w:pPr>
      <w:spacing w:after="0" w:line="240" w:lineRule="auto"/>
    </w:pPr>
    <w:rPr>
      <w:rFonts w:ascii="Times New Roman" w:eastAsia="Calibri" w:hAnsi="Times New Roman" w:cs="Times New Roman"/>
      <w:sz w:val="24"/>
    </w:rPr>
  </w:style>
  <w:style w:type="character" w:customStyle="1" w:styleId="af6">
    <w:name w:val="Без интервала Знак"/>
    <w:link w:val="af5"/>
    <w:uiPriority w:val="1"/>
    <w:rsid w:val="00D50C3D"/>
    <w:rPr>
      <w:rFonts w:ascii="Times New Roman" w:eastAsia="Calibri" w:hAnsi="Times New Roman" w:cs="Times New Roman"/>
      <w:sz w:val="24"/>
    </w:rPr>
  </w:style>
  <w:style w:type="character" w:customStyle="1" w:styleId="xbe">
    <w:name w:val="_xbe"/>
    <w:basedOn w:val="a0"/>
    <w:rsid w:val="00D50C3D"/>
  </w:style>
  <w:style w:type="paragraph" w:styleId="af7">
    <w:name w:val="Normal (Web)"/>
    <w:basedOn w:val="a"/>
    <w:uiPriority w:val="99"/>
    <w:unhideWhenUsed/>
    <w:rsid w:val="00D50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rsid w:val="00D50C3D"/>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D50C3D"/>
    <w:rPr>
      <w:rFonts w:ascii="Times New Roman" w:eastAsia="Times New Roman" w:hAnsi="Times New Roman" w:cs="Times New Roman"/>
      <w:sz w:val="24"/>
      <w:szCs w:val="24"/>
      <w:lang w:eastAsia="ru-RU"/>
    </w:rPr>
  </w:style>
  <w:style w:type="paragraph" w:styleId="af8">
    <w:name w:val="Body Text"/>
    <w:basedOn w:val="a"/>
    <w:link w:val="af9"/>
    <w:rsid w:val="00D50C3D"/>
    <w:pPr>
      <w:spacing w:after="0" w:line="240" w:lineRule="auto"/>
      <w:jc w:val="both"/>
    </w:pPr>
    <w:rPr>
      <w:rFonts w:ascii="Times New Roman" w:eastAsia="Times New Roman" w:hAnsi="Times New Roman" w:cs="Times New Roman"/>
      <w:sz w:val="28"/>
      <w:szCs w:val="24"/>
      <w:lang w:eastAsia="ru-RU"/>
    </w:rPr>
  </w:style>
  <w:style w:type="character" w:customStyle="1" w:styleId="af9">
    <w:name w:val="Основной текст Знак"/>
    <w:basedOn w:val="a0"/>
    <w:link w:val="af8"/>
    <w:rsid w:val="00D50C3D"/>
    <w:rPr>
      <w:rFonts w:ascii="Times New Roman" w:eastAsia="Times New Roman" w:hAnsi="Times New Roman" w:cs="Times New Roman"/>
      <w:sz w:val="28"/>
      <w:szCs w:val="24"/>
      <w:lang w:eastAsia="ru-RU"/>
    </w:rPr>
  </w:style>
  <w:style w:type="paragraph" w:styleId="23">
    <w:name w:val="Body Text 2"/>
    <w:basedOn w:val="a"/>
    <w:link w:val="24"/>
    <w:rsid w:val="00D50C3D"/>
    <w:pPr>
      <w:spacing w:after="0" w:line="240" w:lineRule="auto"/>
      <w:jc w:val="both"/>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link w:val="23"/>
    <w:rsid w:val="00D50C3D"/>
    <w:rPr>
      <w:rFonts w:ascii="Times New Roman" w:eastAsia="Times New Roman" w:hAnsi="Times New Roman" w:cs="Times New Roman"/>
      <w:b/>
      <w:bCs/>
      <w:sz w:val="28"/>
      <w:szCs w:val="24"/>
      <w:lang w:eastAsia="ru-RU"/>
    </w:rPr>
  </w:style>
  <w:style w:type="paragraph" w:styleId="afa">
    <w:name w:val="List Paragraph"/>
    <w:basedOn w:val="a"/>
    <w:uiPriority w:val="34"/>
    <w:qFormat/>
    <w:rsid w:val="00D50C3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11290">
      <w:bodyDiv w:val="1"/>
      <w:marLeft w:val="0"/>
      <w:marRight w:val="0"/>
      <w:marTop w:val="0"/>
      <w:marBottom w:val="0"/>
      <w:divBdr>
        <w:top w:val="none" w:sz="0" w:space="0" w:color="auto"/>
        <w:left w:val="none" w:sz="0" w:space="0" w:color="auto"/>
        <w:bottom w:val="none" w:sz="0" w:space="0" w:color="auto"/>
        <w:right w:val="none" w:sz="0" w:space="0" w:color="auto"/>
      </w:divBdr>
    </w:div>
    <w:div w:id="16464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consultantplus://offline/main?base=RLAW404;n=22317;fld=134;dst=100250" TargetMode="External"/><Relationship Id="rId18" Type="http://schemas.openxmlformats.org/officeDocument/2006/relationships/hyperlink" Target="consultantplus://offline/ref=8C4A9FB0EB7939DB123F25B20A4C6E306048BFB42B37EBF0401A22EC50F7FFB154EDE9B74D738CC14483858FADB7DFBDF79F99264DE77737C3H3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selpasino.ru" TargetMode="External"/><Relationship Id="rId12" Type="http://schemas.openxmlformats.org/officeDocument/2006/relationships/hyperlink" Target="consultantplus://offline/ref=1E50756C01E1698C81E0DD52245C742E8388501E67415A615E381C9145FFC2633468C8D38323C8A4724C5D6E5Fv9A8F%20" TargetMode="External"/><Relationship Id="rId17" Type="http://schemas.openxmlformats.org/officeDocument/2006/relationships/hyperlink" Target="consultantplus://offline/ref=8C4A9FB0EB7939DB123F25B20A4C6E306048BFB42B37EBF0401A22EC50F7FFB154EDE9B74D738CC14483858FADB7DFBDF79F99264DE77737C3H3D" TargetMode="External"/><Relationship Id="rId2" Type="http://schemas.microsoft.com/office/2007/relationships/stylesWithEffects" Target="stylesWithEffects.xml"/><Relationship Id="rId16" Type="http://schemas.openxmlformats.org/officeDocument/2006/relationships/hyperlink" Target="consultantplus://offline/ref=8C4A9FB0EB7939DB123F25B20A4C6E306048BFB42B37EBF0401A22EC50F7FFB154EDE9B74D738FC14083858FADB7DFBDF79F99264DE77737C3H3D"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E50756C01E1698C81E0DD52245C742E83895618654F5A615E381C9145FFC2633468C8D38323C8A4724C5D6E5Fv9A8F%20" TargetMode="Externa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24E78DB9502DDDCDDE9FCD2BFE9839926C5HAD" TargetMode="External"/><Relationship Id="rId10" Type="http://schemas.openxmlformats.org/officeDocument/2006/relationships/hyperlink" Target="consultantplus://offline/ref=1E50756C01E1698C81E0DD52245C742E8280541D691F0D630F6D12944DAF987330219EDE9E23D7BA71525Ev6A7F%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turino-sp@asino.gov70.ru" TargetMode="External"/><Relationship Id="rId14" Type="http://schemas.openxmlformats.org/officeDocument/2006/relationships/hyperlink" Target="consultantplus://offline/ref=8C4A9FB0EB7939DB123F25B20A4C6E306048BFB42B37EBF0401A22EC50F7FFB154EDE9B74D738FC54683858FADB7DFBDF79F99264DE77737C3H3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5456</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2021-12-08T06:45:00Z</cp:lastPrinted>
  <dcterms:created xsi:type="dcterms:W3CDTF">2021-11-02T03:29:00Z</dcterms:created>
  <dcterms:modified xsi:type="dcterms:W3CDTF">2021-12-08T08:34:00Z</dcterms:modified>
</cp:coreProperties>
</file>